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8A" w:rsidRDefault="002B0D8A" w:rsidP="00D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725"/>
            <wp:effectExtent l="0" t="0" r="0" b="0"/>
            <wp:docPr id="1" name="Рисунок 1" descr="G:\Новые программы\рабочие программы школы 10-11 класс\рос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программы\рабочие программы школы 10-11 класс\рос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8A" w:rsidRDefault="002B0D8A" w:rsidP="00D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D8A" w:rsidRDefault="002B0D8A" w:rsidP="00D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D8A" w:rsidRDefault="002B0D8A" w:rsidP="00D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D8A" w:rsidRDefault="002B0D8A" w:rsidP="00D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D8A" w:rsidRDefault="002B0D8A" w:rsidP="00D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D8A" w:rsidRDefault="002B0D8A" w:rsidP="00D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163" w:rsidRPr="008735BA" w:rsidRDefault="00DB5163" w:rsidP="00D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7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B5163" w:rsidRPr="008735BA" w:rsidRDefault="00DB5163" w:rsidP="00D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163" w:rsidRPr="008735BA" w:rsidRDefault="00DB5163" w:rsidP="00DB5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курсу «История России» для 11 классов М</w:t>
      </w:r>
      <w:r w:rsidR="00C74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«Школа №22 с углубленным изучением отдельных предметов» составлена на основе федерального компонента Государственного стандарта среднего (полного) общего образования, программы:  Борисов Н.С., </w:t>
      </w:r>
      <w:proofErr w:type="spell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   История России с древнейших времен до конца XX в.,  11 класс.   Базовый уровень // Программы   общеобразовательных учреждений.    История. Обществознание. 10 – 11 классы. – М.: Просвещение, 2010. Программа является составной частью учебно-методического комплекта по курсу истории России для 11 класса общеобразовательных учреждений и отражает особенности структуры и содержания учебников для 11 класса Учебник: </w:t>
      </w:r>
      <w:proofErr w:type="spell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А. А.  История России, XX – начала XXI века. 11 класс. Базовый уровень/А. А. </w:t>
      </w:r>
      <w:proofErr w:type="spell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А. </w:t>
      </w:r>
      <w:proofErr w:type="spell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Щетинов</w:t>
      </w:r>
      <w:proofErr w:type="spell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В. Мироненко; </w:t>
      </w:r>
      <w:proofErr w:type="gram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Ред. С. П. Карпова. – М., Просвещение, 2011.</w:t>
      </w:r>
    </w:p>
    <w:p w:rsidR="00DB5163" w:rsidRPr="008735BA" w:rsidRDefault="00DB5163" w:rsidP="00DB5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курса истории, изучаемого на ступени среднего (полного) общего образования, является его непосредственная связь с задачами образования и организацией </w:t>
      </w:r>
      <w:proofErr w:type="spell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довузовской</w:t>
      </w:r>
      <w:proofErr w:type="spell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учащихся. В связи с этим предполагается развитие у учащихся навыков, личностных качеств, необходимых для успешного продолжения обучения в высшей школе. </w:t>
      </w:r>
    </w:p>
    <w:p w:rsidR="00DB5163" w:rsidRPr="008735BA" w:rsidRDefault="00DB5163" w:rsidP="00DB5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</w:t>
      </w:r>
    </w:p>
    <w:p w:rsidR="00DB5163" w:rsidRPr="008735BA" w:rsidRDefault="00DB5163" w:rsidP="00DB5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учебный предмет входит в область гуманитарных наук. Изучение истории в старшей школе направлено на достижение следующих целей: </w:t>
      </w:r>
    </w:p>
    <w:p w:rsidR="00DB5163" w:rsidRPr="008735BA" w:rsidRDefault="00DB5163" w:rsidP="00DB5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этнонациональных</w:t>
      </w:r>
      <w:proofErr w:type="spell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 </w:t>
      </w:r>
    </w:p>
    <w:p w:rsidR="00DB5163" w:rsidRPr="008735BA" w:rsidRDefault="00DB5163" w:rsidP="00DB5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способности понимать историческую обусловленность явлений и процессов современного мира, критически анализировать полученную информацию, определять собственную позицию по отношению к окружающей действительности, соотносить ее с исторически возникшими мировоззренческими системами; </w:t>
      </w:r>
    </w:p>
    <w:p w:rsidR="00DB5163" w:rsidRPr="008735BA" w:rsidRDefault="00DB5163" w:rsidP="00DB5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дисциплин, научному пониманию роли и места истории в системе общественных дисциплин; </w:t>
      </w:r>
    </w:p>
    <w:p w:rsidR="00DB5163" w:rsidRPr="008735BA" w:rsidRDefault="00DB5163" w:rsidP="00DB5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 </w:t>
      </w:r>
    </w:p>
    <w:p w:rsidR="00DB5163" w:rsidRPr="008735BA" w:rsidRDefault="00DB5163" w:rsidP="00DB5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ответственности за историческое образование и историческое мышления 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современности; определять и аргументировано представлять собственное отношение к дискуссионным проблемам истории. </w:t>
      </w:r>
    </w:p>
    <w:p w:rsidR="00DB5163" w:rsidRPr="008735BA" w:rsidRDefault="00DB5163" w:rsidP="00DB5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истории основывается на проблемно-хронологическом подходе и принципах системного исторического анализа. </w:t>
      </w:r>
    </w:p>
    <w:p w:rsidR="008735BA" w:rsidRDefault="008735BA" w:rsidP="00D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5BA" w:rsidRDefault="008735BA" w:rsidP="00D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5BA" w:rsidRDefault="008735BA" w:rsidP="00D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163" w:rsidRPr="008735BA" w:rsidRDefault="00DB5163" w:rsidP="00D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Основное содержание программы</w:t>
      </w:r>
    </w:p>
    <w:p w:rsidR="00DB5163" w:rsidRPr="008735BA" w:rsidRDefault="00DB5163" w:rsidP="00D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Российская империя </w:t>
      </w:r>
    </w:p>
    <w:p w:rsidR="00DB5163" w:rsidRPr="008735BA" w:rsidRDefault="00DB5163" w:rsidP="00DB5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Россия в начале </w:t>
      </w:r>
      <w:proofErr w:type="gramStart"/>
      <w:r w:rsidRPr="0087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proofErr w:type="gramEnd"/>
      <w:r w:rsidRPr="0087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вв. (</w:t>
      </w:r>
      <w:r w:rsidR="00C813F4" w:rsidRPr="0087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7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DB5163" w:rsidRPr="008735BA" w:rsidRDefault="00DB5163" w:rsidP="00DB5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Социально - экономическое развитие страны в конце XIX – начала </w:t>
      </w:r>
      <w:proofErr w:type="gramStart"/>
      <w:r w:rsidRPr="0087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X</w:t>
      </w:r>
      <w:proofErr w:type="gramEnd"/>
      <w:r w:rsidRPr="0087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 вв.</w:t>
      </w: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особенности. Экономический кризис и депрессия в 1900—1908 гг. Промышленный подъем 1913 гг. Отечественные предприниматели конца XIX — начала XX в. Рост численности рабочих. Особенности развития сельского хозяйства.</w:t>
      </w:r>
    </w:p>
    <w:p w:rsidR="00DB5163" w:rsidRPr="008735BA" w:rsidRDefault="00DB5163" w:rsidP="00DB5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Внутренняя и внешняя политика самодержавия</w:t>
      </w:r>
      <w:r w:rsidRPr="0087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Политическое развитие.</w:t>
      </w:r>
      <w:r w:rsidRPr="0087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Политический строй России. Самодержавие. Николай II. Бюрократическая система. С. Ю. Витте, его реформы. Обострение социально-экономических и политических противоречий в стране. Рабочее движение. Крестьянские волнения. «Зубатовщина». Внешняя политика. Образование военных блоков в Европе. Противоречия между державами на Дальнем Востоке. Русско-японская война 1904—1905 гг.</w:t>
      </w:r>
    </w:p>
    <w:p w:rsidR="00DB5163" w:rsidRPr="008735BA" w:rsidRDefault="00DB5163" w:rsidP="00DB5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Российское общество: национальные движения, революционное подполье, либеральная оппозиция.</w:t>
      </w:r>
      <w:r w:rsidRPr="0087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Зарождение политических партий. Особенности их формирования. Организационное оформление и идейные платформы революционных партий. Эсеры (В. Чернов, Е. </w:t>
      </w:r>
      <w:proofErr w:type="spellStart"/>
      <w:r w:rsidRPr="008735B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Азеф</w:t>
      </w:r>
      <w:proofErr w:type="spellEnd"/>
      <w:r w:rsidRPr="008735BA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Социал-демократы. II съезд РСДРП. Большевики и меньшевики (В. И. Ленин, Л. Мартов, Г. В. Плеханов). Эволюция либерального движения (П. Н. Милюков, П. Б. Струве).  </w:t>
      </w:r>
    </w:p>
    <w:p w:rsidR="00DB5163" w:rsidRPr="008735BA" w:rsidRDefault="00DB5163" w:rsidP="00DB5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35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понятия:</w:t>
      </w:r>
      <w:r w:rsidRPr="0087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промышленный подъем, монополия, картели, синдикаты, тресты, концерны, инвестиция, община, отработочная система, монополистический капитализм, финансовая олигархия, Антанта, эсеры, эсдеки, конституционалисты, легальный марксизм.</w:t>
      </w:r>
      <w:proofErr w:type="gramEnd"/>
    </w:p>
    <w:p w:rsidR="00DB5163" w:rsidRPr="008735BA" w:rsidRDefault="00DB5163" w:rsidP="00FE2BA2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 w:rsidRPr="008735BA">
        <w:rPr>
          <w:b/>
          <w:color w:val="000000"/>
        </w:rPr>
        <w:t>Тема II. Россия в годы Первой революции</w:t>
      </w:r>
      <w:r w:rsidRPr="008735BA">
        <w:rPr>
          <w:rStyle w:val="c11"/>
          <w:b/>
          <w:bCs/>
          <w:color w:val="000000"/>
        </w:rPr>
        <w:t xml:space="preserve"> (</w:t>
      </w:r>
      <w:r w:rsidR="00FE2BA2" w:rsidRPr="008735BA">
        <w:rPr>
          <w:rStyle w:val="c11"/>
          <w:b/>
          <w:bCs/>
          <w:color w:val="000000"/>
        </w:rPr>
        <w:t>2</w:t>
      </w:r>
      <w:r w:rsidRPr="008735BA">
        <w:rPr>
          <w:rStyle w:val="c11"/>
          <w:b/>
          <w:bCs/>
          <w:color w:val="000000"/>
        </w:rPr>
        <w:t xml:space="preserve"> ч)</w:t>
      </w:r>
    </w:p>
    <w:p w:rsidR="00DB5163" w:rsidRPr="008735BA" w:rsidRDefault="00DB5163" w:rsidP="00C81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BA">
        <w:rPr>
          <w:rStyle w:val="c11"/>
          <w:color w:val="000000"/>
          <w:sz w:val="24"/>
          <w:szCs w:val="24"/>
        </w:rPr>
        <w:t>   </w:t>
      </w:r>
      <w:r w:rsidR="00C813F4" w:rsidRPr="008735BA">
        <w:rPr>
          <w:rFonts w:ascii="Times New Roman" w:hAnsi="Times New Roman" w:cs="Times New Roman"/>
          <w:b/>
          <w:color w:val="000000"/>
          <w:sz w:val="24"/>
          <w:szCs w:val="24"/>
        </w:rPr>
        <w:t>Революция: начало, подъем, отступление.</w:t>
      </w:r>
      <w:r w:rsidRPr="008735BA">
        <w:rPr>
          <w:rStyle w:val="c11"/>
          <w:color w:val="000000"/>
          <w:sz w:val="24"/>
          <w:szCs w:val="24"/>
        </w:rPr>
        <w:t xml:space="preserve">  </w:t>
      </w:r>
      <w:r w:rsidRPr="008735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1905—1907 гг.: предпосылки, причины, характер, особенности, периодизация.</w:t>
      </w:r>
      <w:r w:rsidR="00C813F4" w:rsidRPr="0087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революции. П. А. Гапон. Кровавое воскресенье. Основные события весны—лета 1905 г. Радикальные политические партии, их стратегия и тактика. Власть и российское общество. Первый Совет рабочих депутатов.</w:t>
      </w:r>
    </w:p>
    <w:p w:rsidR="00DB5163" w:rsidRPr="008735BA" w:rsidRDefault="00DB5163" w:rsidP="00C81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Высший подъем революции. Всероссийская Октябрьская политическая стачка. Колебания в правительственном лагере. Манифест 17 октября 1905 г. Организационное оформление партий кадетов и октябристов (П. Н. Милюков, П. Б. Струве, А. И. </w:t>
      </w:r>
      <w:proofErr w:type="spellStart"/>
      <w:r w:rsidRPr="008735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Гучков</w:t>
      </w:r>
      <w:proofErr w:type="spellEnd"/>
      <w:r w:rsidRPr="008735BA">
        <w:rPr>
          <w:rFonts w:ascii="Times New Roman" w:eastAsia="Times New Roman" w:hAnsi="Times New Roman" w:cs="Times New Roman"/>
          <w:sz w:val="24"/>
          <w:szCs w:val="24"/>
          <w:lang w:eastAsia="ru-RU"/>
        </w:rPr>
        <w:t>). Черносотенное движение. Вооруженное восстание в Москве и других городах.</w:t>
      </w:r>
      <w:r w:rsidR="00C813F4" w:rsidRPr="0087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Спад революции. Динамика революционной борьбы в 1906—1907 гг. </w:t>
      </w:r>
    </w:p>
    <w:p w:rsidR="00C813F4" w:rsidRPr="008735BA" w:rsidRDefault="00C813F4" w:rsidP="00FE2BA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1"/>
          <w:b/>
          <w:color w:val="000000"/>
        </w:rPr>
      </w:pPr>
      <w:r w:rsidRPr="008735BA">
        <w:rPr>
          <w:b/>
        </w:rPr>
        <w:t>Становление российского парламентаризма.</w:t>
      </w:r>
      <w:r w:rsidRPr="008735BA">
        <w:t xml:space="preserve"> Соотношение политических сил. I и II Государственные думы. Аграрный вопрос в Думе. Тактика либеральной оппозиции. Дума и радикальные партии. Третьеиюньский государственный переворот.</w:t>
      </w:r>
    </w:p>
    <w:p w:rsidR="00DB5163" w:rsidRPr="008735BA" w:rsidRDefault="00DB5163" w:rsidP="00FE2BA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735BA">
        <w:rPr>
          <w:rStyle w:val="c11"/>
          <w:color w:val="000000"/>
        </w:rPr>
        <w:t> </w:t>
      </w:r>
      <w:proofErr w:type="gramStart"/>
      <w:r w:rsidRPr="008735BA">
        <w:rPr>
          <w:u w:val="single"/>
        </w:rPr>
        <w:t>Основные понятия</w:t>
      </w:r>
      <w:r w:rsidRPr="008735BA">
        <w:t>: парламент, фракция, революция, движущие силы революции, партийная тактика, политическая партия, Государственная дума.</w:t>
      </w:r>
      <w:proofErr w:type="gramEnd"/>
    </w:p>
    <w:p w:rsidR="00FE2BA2" w:rsidRPr="008735BA" w:rsidRDefault="00FE2BA2" w:rsidP="00FE2BA2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8735BA">
        <w:rPr>
          <w:b/>
        </w:rPr>
        <w:t>Тема III. Монархия накануне крушения (</w:t>
      </w:r>
      <w:r w:rsidR="003219A8" w:rsidRPr="008735BA">
        <w:rPr>
          <w:b/>
        </w:rPr>
        <w:t>4 ч)</w:t>
      </w:r>
    </w:p>
    <w:p w:rsidR="00DB5163" w:rsidRPr="008735BA" w:rsidRDefault="00FE2BA2" w:rsidP="00FE2BA2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>Третьеиюньская монархическая система.</w:t>
      </w:r>
      <w:r w:rsidR="00DB5163" w:rsidRPr="008735BA">
        <w:rPr>
          <w:rStyle w:val="c11"/>
          <w:color w:val="000000"/>
        </w:rPr>
        <w:t xml:space="preserve"> </w:t>
      </w:r>
      <w:r w:rsidR="00DB5163" w:rsidRPr="008735BA">
        <w:t xml:space="preserve">Политическое и социально-экономическое развитие. Третьеиюньская монархия. III Государственная дума. </w:t>
      </w:r>
    </w:p>
    <w:p w:rsidR="00DB5163" w:rsidRPr="008735BA" w:rsidRDefault="00FE2BA2" w:rsidP="00FE2BA2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>Наведение порядка и реформы</w:t>
      </w:r>
      <w:r w:rsidR="003219A8" w:rsidRPr="008735BA">
        <w:rPr>
          <w:b/>
        </w:rPr>
        <w:t>.</w:t>
      </w:r>
      <w:r w:rsidR="00DB5163" w:rsidRPr="008735BA">
        <w:t>   </w:t>
      </w:r>
      <w:r w:rsidR="003219A8" w:rsidRPr="008735BA">
        <w:t>П. А. 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общественно-политического движения в 1912—1914 гг. «Вехи».</w:t>
      </w:r>
    </w:p>
    <w:p w:rsidR="00FE2BA2" w:rsidRPr="008735BA" w:rsidRDefault="00FE2BA2" w:rsidP="00FE2BA2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>Россия в Первой мировой войне</w:t>
      </w:r>
      <w:r w:rsidR="003219A8" w:rsidRPr="008735BA">
        <w:rPr>
          <w:b/>
        </w:rPr>
        <w:t>.</w:t>
      </w:r>
      <w:r w:rsidRPr="008735BA">
        <w:t xml:space="preserve"> </w:t>
      </w:r>
      <w:r w:rsidR="003219A8" w:rsidRPr="008735BA">
        <w:t xml:space="preserve">Внешняя политика. 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</w:t>
      </w:r>
      <w:r w:rsidR="003219A8" w:rsidRPr="008735BA">
        <w:lastRenderedPageBreak/>
        <w:t>Отношение российского общества к войне. Военные действия на Восточном фронте. Влияние войны на экономическое и политическое положение страны.</w:t>
      </w:r>
    </w:p>
    <w:p w:rsidR="00DB5163" w:rsidRPr="008735BA" w:rsidRDefault="00FE2BA2" w:rsidP="00FE2BA2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>Русская культура в конце XIX – начала XX в.</w:t>
      </w:r>
      <w:r w:rsidR="00DB5163" w:rsidRPr="008735BA">
        <w:t xml:space="preserve"> Условия развития культуры. Просвещение. Книгоиздательская деятельность. Периодическая печать. Развитие науки, философской и политической мысли. Литературные направления. Художественные объединения («Союз русских художников», «Мир искусства», «Бубновый валет»). Театр и музыкальное искусство. Архитектура и скульптура.</w:t>
      </w:r>
    </w:p>
    <w:p w:rsidR="00DB5163" w:rsidRPr="008735BA" w:rsidRDefault="00DB5163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8735BA">
        <w:rPr>
          <w:u w:val="single"/>
        </w:rPr>
        <w:t>Основные понятия</w:t>
      </w:r>
      <w:r w:rsidRPr="008735BA">
        <w:t>: ликвидаторы, отзовисты, чересполосица, хутор, отруб, круговая порука, концессия, аннексия, «революционное пораженчество», мировая война, пацифизм, кризис власти, Серебряный век, декаданс, символизм, футуризм.</w:t>
      </w:r>
      <w:proofErr w:type="gramEnd"/>
    </w:p>
    <w:p w:rsidR="003219A8" w:rsidRPr="008735BA" w:rsidRDefault="003219A8" w:rsidP="003219A8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8735BA">
        <w:rPr>
          <w:b/>
        </w:rPr>
        <w:t>Раздел 2. Великая российская революция. Советская эпоха.</w:t>
      </w:r>
    </w:p>
    <w:p w:rsidR="003219A8" w:rsidRPr="008735BA" w:rsidRDefault="003219A8" w:rsidP="003219A8">
      <w:pPr>
        <w:pStyle w:val="c2"/>
        <w:shd w:val="clear" w:color="auto" w:fill="FFFFFF"/>
        <w:spacing w:before="0" w:beforeAutospacing="0" w:after="0" w:afterAutospacing="0"/>
        <w:ind w:firstLine="708"/>
        <w:jc w:val="center"/>
      </w:pPr>
      <w:r w:rsidRPr="008735BA">
        <w:rPr>
          <w:b/>
        </w:rPr>
        <w:t>Тема IV. Россия в революционном вихре 1917 г. (2 ч)</w:t>
      </w:r>
    </w:p>
    <w:p w:rsidR="00DB5163" w:rsidRPr="008735BA" w:rsidRDefault="003219A8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>По пути к демократии.</w:t>
      </w:r>
      <w:r w:rsidR="00DB5163" w:rsidRPr="008735BA">
        <w:rPr>
          <w:rStyle w:val="c11"/>
          <w:color w:val="000000"/>
        </w:rPr>
        <w:t xml:space="preserve"> </w:t>
      </w:r>
      <w:r w:rsidR="00DB5163" w:rsidRPr="008735BA">
        <w:t>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</w:t>
      </w:r>
      <w:r w:rsidRPr="008735BA">
        <w:t xml:space="preserve"> Внутренняя и внешняя политика Временного правительства. Революционные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</w:t>
      </w:r>
    </w:p>
    <w:p w:rsidR="003219A8" w:rsidRPr="008735BA" w:rsidRDefault="003219A8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>Большевики берут власть.</w:t>
      </w:r>
      <w:r w:rsidRPr="008735BA">
        <w:t xml:space="preserve"> От демократии к диктатуре. События 3—5 июля 1917 г. Расстановка политических сил. Курс большевиков на вооруженное восстание. А. Ф. Керенский. Л. Г. Корнилов. Большевизация Советов.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правительства во главе с В. И. Лениным. Утверждение советской власти в стране.</w:t>
      </w:r>
    </w:p>
    <w:p w:rsidR="003219A8" w:rsidRPr="008735BA" w:rsidRDefault="003219A8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Возможные альтернативы развития революции. Историческое значение Великой Российской революции.</w:t>
      </w:r>
    </w:p>
    <w:p w:rsidR="00DB5163" w:rsidRPr="008735BA" w:rsidRDefault="00DB5163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u w:val="single"/>
        </w:rPr>
        <w:t>Основные понятия:</w:t>
      </w:r>
      <w:r w:rsidRPr="008735BA">
        <w:t xml:space="preserve"> субъективные и объективные причины революции, двоевластие, коалиционное правительство, умеренные социалисты, кризисы правительства, бонапартистская политика, однородное социалистическое правительство.</w:t>
      </w:r>
    </w:p>
    <w:p w:rsidR="00DB5163" w:rsidRPr="008735BA" w:rsidRDefault="003219A8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735BA">
        <w:rPr>
          <w:b/>
        </w:rPr>
        <w:t>Тема V. Становление новой России (октябрь 1917-1920 г.)</w:t>
      </w:r>
      <w:r w:rsidR="00DB5163" w:rsidRPr="008735BA">
        <w:t xml:space="preserve"> </w:t>
      </w:r>
      <w:r w:rsidR="00DB5163" w:rsidRPr="008735BA">
        <w:rPr>
          <w:b/>
        </w:rPr>
        <w:t>(2 ч)</w:t>
      </w:r>
    </w:p>
    <w:p w:rsidR="00DB5163" w:rsidRPr="008735BA" w:rsidRDefault="00DB5163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</w:t>
      </w:r>
      <w:r w:rsidR="003219A8" w:rsidRPr="008735BA">
        <w:rPr>
          <w:b/>
        </w:rPr>
        <w:t>Первые месяцы большевистского правления.</w:t>
      </w:r>
      <w:r w:rsidR="003219A8" w:rsidRPr="008735BA">
        <w:t xml:space="preserve"> </w:t>
      </w:r>
      <w:r w:rsidRPr="008735BA">
        <w:t>Создание советского государства и первые социально-экономические преобразования большевиков. Слом старого и создание нового государственного аппарата в центре и на местах. ВЦИК и СНК. Создание Красной Армии, ВЧК. Созыв и разгон Учредительного собрания.</w:t>
      </w:r>
      <w:r w:rsidR="003219A8" w:rsidRPr="008735BA">
        <w:t xml:space="preserve"> </w:t>
      </w:r>
    </w:p>
    <w:p w:rsidR="00DB5163" w:rsidRPr="008735BA" w:rsidRDefault="00DB5163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  Блок партии большевиков с левыми эсерами. Утверждение однопартийной системы. Конституция РСФСР.</w:t>
      </w:r>
    </w:p>
    <w:p w:rsidR="00DB5163" w:rsidRPr="008735BA" w:rsidRDefault="00DB5163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  «Красногвардейская атака» на капитал. Рабочий контроль. Национализация промышленности, банков, транспорта, осуществление Декрета о земле. В. И. Ленин об очередных задачах советской власти. Политика продовольственной диктатуры в деревне. Продотряды. Комбеды.</w:t>
      </w:r>
    </w:p>
    <w:p w:rsidR="00DB5163" w:rsidRPr="008735BA" w:rsidRDefault="00DB5163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  Начало «культурной революции», ее сущность.</w:t>
      </w:r>
      <w:r w:rsidR="003219A8" w:rsidRPr="008735BA">
        <w:t xml:space="preserve"> </w:t>
      </w:r>
      <w:r w:rsidRPr="008735BA">
        <w:t>Борьба в большевистской партии по вопросу о заключении сепаратного мира. Брестский мир, его значение.</w:t>
      </w:r>
    </w:p>
    <w:p w:rsidR="00DB5163" w:rsidRPr="008735BA" w:rsidRDefault="00DB5163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rStyle w:val="c11"/>
          <w:color w:val="000000"/>
        </w:rPr>
        <w:t>     </w:t>
      </w:r>
      <w:r w:rsidR="003219A8" w:rsidRPr="008735BA">
        <w:rPr>
          <w:b/>
        </w:rPr>
        <w:t>Огненные версты Гражданской войны.</w:t>
      </w:r>
      <w:r w:rsidRPr="008735BA">
        <w:rPr>
          <w:b/>
        </w:rPr>
        <w:t> </w:t>
      </w:r>
      <w:r w:rsidRPr="008735BA">
        <w:t>Причины Гражданской войны и интервенции.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 Деятели революции (В. И. Ленин, Л. Д. Троцкий, С. С. Каменев, М. В. Фрунзе и др.) и контрреволюции (А. В. Колчак, А. И. Деникин и др.).</w:t>
      </w:r>
      <w:r w:rsidR="003219A8" w:rsidRPr="008735BA">
        <w:t xml:space="preserve"> </w:t>
      </w:r>
      <w:r w:rsidRPr="008735BA">
        <w:t>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</w:t>
      </w:r>
    </w:p>
    <w:p w:rsidR="00DB5163" w:rsidRPr="008735BA" w:rsidRDefault="00DB5163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u w:val="single"/>
        </w:rPr>
        <w:t>Основные понятия:</w:t>
      </w:r>
      <w:r w:rsidRPr="008735BA">
        <w:t xml:space="preserve"> </w:t>
      </w:r>
      <w:proofErr w:type="gramStart"/>
      <w:r w:rsidRPr="008735BA">
        <w:t xml:space="preserve">Всероссийский съезд Советов, Всероссийский Центральный Исполнительный Комитет, Совет Народных Комиссаров, наркоматы, Учредительное </w:t>
      </w:r>
      <w:r w:rsidRPr="008735BA">
        <w:lastRenderedPageBreak/>
        <w:t>собрание, однопартийная система, рабочий контроль, национализация, продовольственная диктатура, «культурная революция», сепаратный мир, Гражданская война, интервенция, «военный коммунизм», продразверстка.</w:t>
      </w:r>
      <w:proofErr w:type="gramEnd"/>
    </w:p>
    <w:p w:rsidR="00DB5163" w:rsidRPr="008735BA" w:rsidRDefault="003219A8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735BA">
        <w:rPr>
          <w:b/>
        </w:rPr>
        <w:t>Тема VI. Россия, СССР: годы НЭП</w:t>
      </w:r>
      <w:r w:rsidR="00DB5163" w:rsidRPr="008735BA">
        <w:t xml:space="preserve"> </w:t>
      </w:r>
      <w:r w:rsidR="00DB5163" w:rsidRPr="008735BA">
        <w:rPr>
          <w:b/>
        </w:rPr>
        <w:t>(</w:t>
      </w:r>
      <w:r w:rsidR="00053BC1" w:rsidRPr="008735BA">
        <w:rPr>
          <w:b/>
        </w:rPr>
        <w:t>2</w:t>
      </w:r>
      <w:r w:rsidR="00DB5163" w:rsidRPr="008735BA">
        <w:rPr>
          <w:b/>
        </w:rPr>
        <w:t xml:space="preserve"> ч)</w:t>
      </w:r>
    </w:p>
    <w:p w:rsidR="00DB5163" w:rsidRPr="008735BA" w:rsidRDefault="00DB5163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</w:t>
      </w:r>
      <w:r w:rsidR="003219A8" w:rsidRPr="008735BA">
        <w:rPr>
          <w:b/>
        </w:rPr>
        <w:t>Социально-экономическое развитие страны</w:t>
      </w:r>
      <w:r w:rsidR="003219A8" w:rsidRPr="008735BA">
        <w:t xml:space="preserve"> </w:t>
      </w:r>
      <w:r w:rsidRPr="008735BA">
        <w:t>Экономический и политический кризис 1920 — начала 1921 гг. Крестьянские восстания. Восстание в Кронштадте.</w:t>
      </w:r>
      <w:r w:rsidR="00053BC1" w:rsidRPr="008735BA">
        <w:t xml:space="preserve"> </w:t>
      </w:r>
      <w:r w:rsidRPr="008735BA">
        <w:t>Переход от политики «военного коммунизма» к нэпу. Сущность и значение нэпа. Многоукладность экономики и ее регулирование. Достижения, трудности, противоречия и кризисы нэпа. Социальная политика. XIV съезд ВК</w:t>
      </w:r>
      <w:proofErr w:type="gramStart"/>
      <w:r w:rsidRPr="008735BA">
        <w:t>П(</w:t>
      </w:r>
      <w:proofErr w:type="gramEnd"/>
      <w:r w:rsidRPr="008735BA">
        <w:t>б): курс на индустриализацию.</w:t>
      </w:r>
    </w:p>
    <w:p w:rsidR="00053BC1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</w:t>
      </w:r>
      <w:r w:rsidR="003219A8" w:rsidRPr="008735BA">
        <w:rPr>
          <w:b/>
        </w:rPr>
        <w:t>Общественно-политическая жизнь. Культура. Образование СССР. Внешняя политика и Коминтерн.</w:t>
      </w:r>
      <w:r w:rsidRPr="008735BA">
        <w:t xml:space="preserve">  </w:t>
      </w:r>
      <w:r w:rsidR="00053BC1" w:rsidRPr="008735BA">
        <w:t>Политические приоритеты большевиков. Власть и общество. Положение церкви. Обострение внутрипартийной борьбы в середине 20-х гг. Утверждение идеологии и практики авторитаризма. Национально-государственное строительство. Принципы национальной политики большевиков и их реализация на практике в первые годы советской власти. Проекты создания советского многонационального государства. Образование СССР. Конституция СССР 1924 г. Национально-государственное строительство в 20-е гг.</w:t>
      </w:r>
    </w:p>
    <w:p w:rsidR="00053BC1" w:rsidRPr="008735BA" w:rsidRDefault="00053BC1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Культура. Новый этап «культурной революции». Отношение к интеллигенции. Борьба с неграмотностью. Развитие системы среднего и высшего образования, науки. Литература и искусство.</w:t>
      </w:r>
    </w:p>
    <w:p w:rsidR="00053BC1" w:rsidRPr="008735BA" w:rsidRDefault="00053BC1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  Внешняя политика. Цели СССР в области межгосударственных отношений. Официальная дипломатия. Участие Советской России в Генуэзской конференции. Политика Коминтерна.</w:t>
      </w:r>
    </w:p>
    <w:p w:rsidR="00DB5163" w:rsidRPr="008735BA" w:rsidRDefault="00DB5163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8735BA">
        <w:rPr>
          <w:u w:val="single"/>
        </w:rPr>
        <w:t>Основные понятия:</w:t>
      </w:r>
      <w:r w:rsidRPr="008735BA">
        <w:t xml:space="preserve"> нэп, продналог, командные высоты в экономике, кризис сбыта, кулачество, индустриализация, партийная оппозиция, сменовеховство, унитарное государство, автономия, федеративное государство, мирное сосуществование, пролетарский интернационализм, Коминтерн.</w:t>
      </w:r>
      <w:proofErr w:type="gramEnd"/>
    </w:p>
    <w:p w:rsidR="00DB5163" w:rsidRPr="008735BA" w:rsidRDefault="00053BC1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735BA">
        <w:rPr>
          <w:b/>
        </w:rPr>
        <w:t>Тема VII. СССР: годы форсированной модернизации</w:t>
      </w:r>
      <w:r w:rsidRPr="008735BA">
        <w:t xml:space="preserve"> </w:t>
      </w:r>
      <w:r w:rsidR="00DB5163" w:rsidRPr="008735BA">
        <w:rPr>
          <w:b/>
        </w:rPr>
        <w:t>(4 ч)</w:t>
      </w:r>
    </w:p>
    <w:p w:rsidR="00DB5163" w:rsidRPr="008735BA" w:rsidRDefault="00DB5163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</w:t>
      </w:r>
      <w:r w:rsidR="00053BC1" w:rsidRPr="008735BA">
        <w:rPr>
          <w:b/>
        </w:rPr>
        <w:t>Кардинальные изменения в экономике.</w:t>
      </w:r>
      <w:r w:rsidRPr="008735BA">
        <w:t>  Социально-экономические и политические преобразования в стране (конец 20-х гг. — 1939 г.). Разногласия в партии о путях и методах строительства социализма в СССР. Хлебозаготовительный кризис конца 20-х гг. Пути выхода из кризиса: И. В. Сталин, Н. И. Бухарин.</w:t>
      </w:r>
    </w:p>
    <w:p w:rsidR="00DB5163" w:rsidRPr="008735BA" w:rsidRDefault="00DB5163" w:rsidP="003219A8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Развертывание форсированной индустриализации. Цели, источники индус</w:t>
      </w:r>
      <w:r w:rsidR="00053BC1" w:rsidRPr="008735BA">
        <w:t>тр</w:t>
      </w:r>
      <w:r w:rsidRPr="008735BA">
        <w:t>иализации. Итоги первых пятилеток. Последствия индустриализации.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Необходимость преобразований сельского хозяйства в СССР. Отказ от принципов кооперации. «Великий перелом». Политика сплошной коллективизации, ликвидации кулачества как класса. Голод 1932—1933 гг. Итоги и последствия коллективизации.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rStyle w:val="c11"/>
          <w:color w:val="000000"/>
        </w:rPr>
        <w:t> </w:t>
      </w:r>
      <w:r w:rsidR="00053BC1" w:rsidRPr="008735BA">
        <w:rPr>
          <w:b/>
        </w:rPr>
        <w:t>Общественно-политическая жизнь. Культура.</w:t>
      </w:r>
      <w:r w:rsidRPr="008735BA">
        <w:rPr>
          <w:rStyle w:val="c11"/>
          <w:color w:val="000000"/>
        </w:rPr>
        <w:t> </w:t>
      </w:r>
      <w:r w:rsidRPr="008735BA">
        <w:t>Общественно-политическая жизнь. Показательные судебные процессы над «вредителями» и «врагами народа». Массовые политические репрессии. Формирование режима личной власти И. В. Сталина.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Завершение «культурной революции»: достижения, трудности, противоречия. Ликвидация массовой неграмотности и переход к всеобщему обязательному начальному образованию. Духовные последствия идеологии тоталитаризма, культа личности И. В. Сталина.</w:t>
      </w:r>
    </w:p>
    <w:p w:rsidR="00053BC1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</w:t>
      </w:r>
      <w:r w:rsidR="00053BC1" w:rsidRPr="008735BA">
        <w:rPr>
          <w:b/>
        </w:rPr>
        <w:t>«Страна победившего социализма»: экономика, социальная структура, политическая система.</w:t>
      </w:r>
      <w:r w:rsidRPr="008735BA">
        <w:t xml:space="preserve">  </w:t>
      </w:r>
      <w:r w:rsidR="00053BC1" w:rsidRPr="008735BA">
        <w:t>Конституция СССР 1936 г. Изменения в национально-государственном устройстве. Конституционные нормы и реальности. Общество «государственного социализма».</w:t>
      </w:r>
    </w:p>
    <w:p w:rsidR="00DB5163" w:rsidRPr="008735BA" w:rsidRDefault="00053BC1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 xml:space="preserve">На главном внешнеполитическом направлении: СССР и Германия в 1930-е гг. </w:t>
      </w:r>
      <w:r w:rsidR="00DB5163" w:rsidRPr="008735BA">
        <w:t xml:space="preserve">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</w:t>
      </w:r>
      <w:r w:rsidR="00DB5163" w:rsidRPr="008735BA">
        <w:lastRenderedPageBreak/>
        <w:t>Обострение международных отношений и его причины. Пакт о ненападении с Германией (август 1939 г.). Достижения и просчеты советской внешней политики.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  Советская страна накануне Великой Отечественной войны. Разгром японских войск у озера Хасан и у реки Халхин-Гол. Советско-финляндская война. Расширение территории СССР.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  Военно-экономический потенциал Вооруженных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8735BA">
        <w:rPr>
          <w:u w:val="single"/>
        </w:rPr>
        <w:t>Основные понятия:</w:t>
      </w:r>
      <w:r w:rsidRPr="008735BA">
        <w:t xml:space="preserve"> модернизация, пятилетка, раскулачивание, колхоз, коллективизация, репрессии, ГУЛАГ, режим личной власти, социалистический реализм, «государственный социализм», фашизм, система коллективной безопасности, план «Барбаросса», секретные протоколы.</w:t>
      </w:r>
      <w:proofErr w:type="gramEnd"/>
    </w:p>
    <w:p w:rsidR="00DB5163" w:rsidRPr="008735BA" w:rsidRDefault="00053BC1" w:rsidP="00053BC1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8735BA">
        <w:rPr>
          <w:b/>
        </w:rPr>
        <w:t>Тема VIII. Великая Отечественная война</w:t>
      </w:r>
      <w:r w:rsidR="00DB5163" w:rsidRPr="008735BA">
        <w:t xml:space="preserve"> </w:t>
      </w:r>
      <w:r w:rsidR="00DB5163" w:rsidRPr="008735BA">
        <w:rPr>
          <w:b/>
        </w:rPr>
        <w:t>(4 ч)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</w:t>
      </w:r>
      <w:r w:rsidR="00053BC1" w:rsidRPr="008735BA">
        <w:rPr>
          <w:b/>
        </w:rPr>
        <w:t>Боевые действия на фронтах.</w:t>
      </w:r>
      <w:r w:rsidRPr="008735BA">
        <w:t xml:space="preserve"> Причины, характер, периодизация Великой Отечественной войны.</w:t>
      </w:r>
      <w:r w:rsidR="00053BC1" w:rsidRPr="008735BA">
        <w:t xml:space="preserve"> </w:t>
      </w:r>
      <w:r w:rsidRPr="008735BA">
        <w:t>Нападение фашистской Герман</w:t>
      </w:r>
      <w:proofErr w:type="gramStart"/>
      <w:r w:rsidRPr="008735BA">
        <w:t>ии и ее</w:t>
      </w:r>
      <w:proofErr w:type="gramEnd"/>
      <w:r w:rsidRPr="008735BA">
        <w:t xml:space="preserve"> союзников на СССР. Приграничные сражения. Стратегическая оборона. Отступление с боями Красной Армии летом—осенью 1941 г. Битва за Москву, ее этапы и историческое значение. </w:t>
      </w:r>
      <w:proofErr w:type="gramStart"/>
      <w:r w:rsidRPr="008735BA">
        <w:t>Военные действия весной—осенью 1942 г. Неудачи советских войск на южном и юго-восточном направлениях.</w:t>
      </w:r>
      <w:proofErr w:type="gramEnd"/>
      <w:r w:rsidRPr="008735BA">
        <w:t xml:space="preserve"> Стратегические просчеты и ошибки в руководстве военными действиями.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  Коренной перелом в ходе войны. Сталинградская битва и ее историческое значение. Битва на Курской дуге. Форсирование Днепра.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  Военные действия на фронтах Великой Отечественной войны в 1944—1945 гг. Восстановление государственной границы СССР. Освобождение стран Центральной и Юго-Восточной Европы. Битва за Берлин. Капитуляция Германии.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  Вступление СССР в войну против Японии. Дальневосточная кампания Красной Армии. Капитуляция Японии. Советские полководцы: Г. К. Жуков, А. М. Василевский, К. К. Рокоссовский и др. Человек на войне.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>     </w:t>
      </w:r>
      <w:r w:rsidR="00053BC1" w:rsidRPr="008735BA">
        <w:rPr>
          <w:b/>
        </w:rPr>
        <w:t>Борьба за линией фронта.</w:t>
      </w:r>
      <w:r w:rsidRPr="008735BA">
        <w:t xml:space="preserve"> План «Ост». Оккупационный режим. Партизанское движение и подполье. Герои народного сопротивления фашистским захватчикам.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  </w:t>
      </w:r>
      <w:r w:rsidRPr="008735BA">
        <w:rPr>
          <w:b/>
        </w:rPr>
        <w:t>Советский тыл в годы войны</w:t>
      </w:r>
      <w:r w:rsidRPr="008735BA">
        <w:t>. 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экономики страны на военный лад. Эвакуация населения, материальных и культурных ценностей. Развитие слаженного военного хозяйства. Политика и культура.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  </w:t>
      </w:r>
      <w:r w:rsidRPr="008735BA">
        <w:rPr>
          <w:b/>
        </w:rPr>
        <w:t xml:space="preserve">СССР и союзники. </w:t>
      </w:r>
      <w:r w:rsidR="00053BC1" w:rsidRPr="008735BA">
        <w:rPr>
          <w:b/>
        </w:rPr>
        <w:t>Итоги войны.</w:t>
      </w:r>
      <w:r w:rsidR="00053BC1" w:rsidRPr="008735BA">
        <w:t xml:space="preserve"> </w:t>
      </w:r>
      <w:r w:rsidRPr="008735BA">
        <w:t>Внешняя политика СССР в 1941—1945 гг. Начало складывания антигитлеровской коалиции. Тегеранская конференция. Открытие второго фронта. Крымская конференция. Потсдамская конференция.</w:t>
      </w:r>
      <w:r w:rsidR="00053BC1" w:rsidRPr="008735BA">
        <w:t xml:space="preserve"> </w:t>
      </w:r>
      <w:r w:rsidRPr="008735BA">
        <w:t>Итоги и уроки Великой Отечественной войны. Источники, значение, цена Победы.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u w:val="single"/>
        </w:rPr>
        <w:t>       </w:t>
      </w:r>
      <w:proofErr w:type="gramStart"/>
      <w:r w:rsidRPr="008735BA">
        <w:rPr>
          <w:u w:val="single"/>
        </w:rPr>
        <w:t>Основные понятия:</w:t>
      </w:r>
      <w:r w:rsidRPr="008735BA">
        <w:t xml:space="preserve"> блицкриг, стратегическая оборона, коренной перелом, капитуляция, оккупационный режим, эвакуация, слаженное военное хозяйство, антигитлеровская коалиция, ленд-лиз, капитуляция.</w:t>
      </w:r>
      <w:proofErr w:type="gramEnd"/>
    </w:p>
    <w:p w:rsidR="00DB5163" w:rsidRPr="008735BA" w:rsidRDefault="00944FC5" w:rsidP="00944FC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8735BA">
        <w:rPr>
          <w:b/>
        </w:rPr>
        <w:t>Тема IX. Последние годы сталинского правления</w:t>
      </w:r>
      <w:r w:rsidRPr="008735BA">
        <w:t xml:space="preserve"> </w:t>
      </w:r>
      <w:r w:rsidR="00DB5163" w:rsidRPr="008735BA">
        <w:rPr>
          <w:b/>
        </w:rPr>
        <w:t>(2 ч)</w:t>
      </w:r>
    </w:p>
    <w:p w:rsidR="00F4628B" w:rsidRPr="008735BA" w:rsidRDefault="00F4628B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8735BA">
        <w:rPr>
          <w:b/>
        </w:rPr>
        <w:t>Начало холодной войны: внешняя политика СССР в новых условиях.</w:t>
      </w:r>
      <w:r w:rsidRPr="008735BA">
        <w:t xml:space="preserve"> Внешняя политика. Укрепление позиций СССР на международной арене после Второй мировой войны. Внешнеполитические курсы СССР и западных держав. Начало «холодной войны», ее проблемы, причины. Складывание социалистического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</w:t>
      </w:r>
    </w:p>
    <w:p w:rsidR="00DB5163" w:rsidRPr="008735BA" w:rsidRDefault="00F4628B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>Восстановление и развитие народного хозяйства.</w:t>
      </w:r>
      <w:r w:rsidRPr="008735BA">
        <w:t xml:space="preserve"> </w:t>
      </w:r>
      <w:r w:rsidR="00DB5163" w:rsidRPr="008735BA">
        <w:t xml:space="preserve">Последствия войны для СССР. Промышленность: восстановление </w:t>
      </w:r>
      <w:proofErr w:type="gramStart"/>
      <w:r w:rsidR="00DB5163" w:rsidRPr="008735BA">
        <w:t>разрушенного</w:t>
      </w:r>
      <w:proofErr w:type="gramEnd"/>
      <w:r w:rsidR="00DB5163" w:rsidRPr="008735BA">
        <w:t xml:space="preserve"> и новое строительство. Конверсия и ее </w:t>
      </w:r>
      <w:r w:rsidR="00DB5163" w:rsidRPr="008735BA">
        <w:lastRenderedPageBreak/>
        <w:t>особенности. Ускоренное развитие военно-промышленного комплекса. Главные мобилизационные факторы послевоенной экономики. Обнищание деревни.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Власть и общество. Послевоенные настроения в обществе и политика И. В. Сталина.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Социальная политика и ее приоритеты. Денежная реформа 1947 г. и отмена карточной системы. Государственные займы у населения. Снижение розничных цен. Уровень жизни городского и сельского населения.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Введение обязательного образования в объеме семи классов.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u w:val="single"/>
        </w:rPr>
        <w:t>Основные понятия</w:t>
      </w:r>
      <w:r w:rsidRPr="008735BA">
        <w:t>: конверсия, «холодная война», социалистический лагерь, страны «третьего мира».</w:t>
      </w:r>
    </w:p>
    <w:p w:rsidR="00DB5163" w:rsidRPr="008735BA" w:rsidRDefault="00F4628B" w:rsidP="00F4628B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8735BA">
        <w:rPr>
          <w:b/>
        </w:rPr>
        <w:t>Тема X. СССР в 1953-1964 гг.: попытки реформирования советской системы (</w:t>
      </w:r>
      <w:r w:rsidR="00A514AC" w:rsidRPr="008735BA">
        <w:rPr>
          <w:b/>
        </w:rPr>
        <w:t>3</w:t>
      </w:r>
      <w:r w:rsidR="00DB5163" w:rsidRPr="008735BA">
        <w:rPr>
          <w:b/>
        </w:rPr>
        <w:t xml:space="preserve"> ч)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 xml:space="preserve"> Изменения в политике и культуре. </w:t>
      </w:r>
      <w:r w:rsidRPr="008735BA">
        <w:t>Борьба за власть после смерти И. В. Сталина. Н. С. Хрущев, Г. М. Маленков, Л. П. Берия. Номенклатура и реформы. Смягчение курса в политике. Реабилитация жертв массовых репрессий 30—50-х гг. «Оттепель»: обновление духовной жизни страны. XX съезд КПСС. Критика культа личности И. В. Сталина.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Влияние XX съезда КПСС на духовную жизнь общества. Надежды на углубление демократизации. Идеалы и ценности молодежи 60-х гг. Противоречивость духовной жизни. Диссиденты.</w:t>
      </w:r>
    </w:p>
    <w:p w:rsidR="00DB5163" w:rsidRPr="008735BA" w:rsidRDefault="00F4628B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 xml:space="preserve">Преобразования в экономике. </w:t>
      </w:r>
      <w:r w:rsidR="00DB5163" w:rsidRPr="008735BA">
        <w:t>Попытки экономических реформ. Перемены в аграрной политике. Освоение целины. Противоречивость аграрной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структур. Нарастание дисбаланса в экономике в начале 60-х.  Особенности социальной политики. Уровень жизни народа.</w:t>
      </w:r>
    </w:p>
    <w:p w:rsidR="00DB5163" w:rsidRPr="008735BA" w:rsidRDefault="00F4628B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 xml:space="preserve">СССР и внешний мир. </w:t>
      </w:r>
      <w:r w:rsidR="00DB5163" w:rsidRPr="008735BA">
        <w:t>Поворот от жесткой конфронтации к ослаблению международной напряженности. СССР и мировая система социализма. Организация Варшавского договора. События 1956 г. в Венгрии. Отношения с капиталистическими и развивающимися странами. Карибский кризис и его уроки.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8735BA">
        <w:rPr>
          <w:u w:val="single"/>
        </w:rPr>
        <w:t>Основные понятия</w:t>
      </w:r>
      <w:r w:rsidRPr="008735BA">
        <w:t xml:space="preserve">: реабилитация, культ личности, номенклатура, </w:t>
      </w:r>
      <w:proofErr w:type="spellStart"/>
      <w:r w:rsidRPr="008735BA">
        <w:t>десталинизация</w:t>
      </w:r>
      <w:proofErr w:type="spellEnd"/>
      <w:r w:rsidRPr="008735BA">
        <w:t>, «оттепель», волюнтаризм, диссиденты, мирное сосуществование, мораторий.</w:t>
      </w:r>
      <w:proofErr w:type="gramEnd"/>
    </w:p>
    <w:p w:rsidR="00DB5163" w:rsidRPr="008735BA" w:rsidRDefault="00F4628B" w:rsidP="00F4628B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8735BA">
        <w:rPr>
          <w:b/>
        </w:rPr>
        <w:t>Тема XI. Советский союз в последние десятилетия своего существования</w:t>
      </w:r>
      <w:r w:rsidR="00DB5163" w:rsidRPr="008735BA">
        <w:t xml:space="preserve"> </w:t>
      </w:r>
      <w:r w:rsidR="00DB5163" w:rsidRPr="008735BA">
        <w:rPr>
          <w:b/>
        </w:rPr>
        <w:t>(2 ч)</w:t>
      </w:r>
    </w:p>
    <w:p w:rsidR="00DB5163" w:rsidRPr="008735BA" w:rsidRDefault="00F4628B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>Нарастание кризисных явлений в экономике и социальной сфере в 1965-1985 гг.</w:t>
      </w:r>
      <w:r w:rsidR="00DB5163" w:rsidRPr="008735BA">
        <w:t xml:space="preserve"> Л. И. Брежнев. Экономическая реформа 1965 г.: содержание, противоречия, причины неудач. Нарастание трудностей в управлении единым народно-хозяйственным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Социальная политика: цели, противоречия, результаты.</w:t>
      </w:r>
    </w:p>
    <w:p w:rsidR="00F4628B" w:rsidRPr="008735BA" w:rsidRDefault="00F4628B" w:rsidP="00F4628B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 xml:space="preserve">Общественно-политическая жизнь. Культура. </w:t>
      </w:r>
      <w:r w:rsidRPr="008735BA">
        <w:t>Курс на свертывание демократических преобразований. Конституция 1977 г. — апофеоз идеологии «развитого социализма». Политика подавления инакомыслия. Застойные явления в духовной жизни страны.</w:t>
      </w:r>
    </w:p>
    <w:p w:rsidR="00F4628B" w:rsidRPr="008735BA" w:rsidRDefault="00F4628B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>Перестройка и ее итоги.</w:t>
      </w:r>
      <w:r w:rsidRPr="008735BA">
        <w:t xml:space="preserve"> Период перестройки. Курс на экономическую и политическую модернизацию страны. Концепция перестройки. Реформы в экономике. </w:t>
      </w:r>
      <w:r w:rsidRPr="008735BA">
        <w:lastRenderedPageBreak/>
        <w:t>Политические реформы. Выход на политическую арену новых сил. Кризис КПСС. Национальные противоречия. События августа 1991 г. Распад СССР и создание СНГ.</w:t>
      </w:r>
    </w:p>
    <w:p w:rsidR="00A514AC" w:rsidRPr="008735BA" w:rsidRDefault="00F4628B" w:rsidP="00A514AC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 xml:space="preserve">Внешняя политика СССР. Завершение «холодной войны». </w:t>
      </w:r>
      <w:r w:rsidR="00DB5163" w:rsidRPr="008735BA">
        <w:t>Внешняя политика в 1965—1991 гг. Программа мира 70-х гг. От конфронтации к разрядке. Новое обострение международной ситуации. Афганистан (1979).</w:t>
      </w:r>
      <w:r w:rsidRPr="008735BA">
        <w:t xml:space="preserve"> </w:t>
      </w:r>
      <w:r w:rsidR="00DB5163" w:rsidRPr="008735BA">
        <w:t>Концепция нового политического мышления: теория и практика.</w:t>
      </w:r>
      <w:r w:rsidR="00A514AC" w:rsidRPr="008735BA">
        <w:t xml:space="preserve"> Внешняя политика. Новая концепция внешней политики. Отношения с США и Западом. Сокращение стратегических наступательных вооружений. Россия и НАТО. Россия и Восток. Отношения России со странами ближнего зарубежья.</w:t>
      </w:r>
    </w:p>
    <w:p w:rsidR="00A514AC" w:rsidRPr="008735BA" w:rsidRDefault="00A514AC" w:rsidP="00A514AC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 xml:space="preserve">На новом переломе истории: Россия в 90-е гг. XX- начале XXI в. </w:t>
      </w:r>
      <w:r w:rsidRPr="008735BA">
        <w:t>Начало кардинальных перемен в стране. Президент Российской Федерации Б. Н. Ельцин. «Шоковая терапия» в экономике. Либерализация цен. Приватизация государственной собственности и ее этапы. Состояние российской экономики в середине 90-х гг.  Становление президентской республики. Обострение противоречий между исполнительной и законодательной властью. Народный референдум в апреле 1993 г. Политический кризис в сентябре-октябре 1993 г. Упразднение органов советской власти. Конституция Российской Федерации 1993 г. Парламентские выборы. Договор об общественном согласии. Политическая жизнь середины 90-х гг. Обострение процесса сепаратизма. Национально-государственное строительство России. События в Чечне.</w:t>
      </w:r>
    </w:p>
    <w:p w:rsidR="00DB5163" w:rsidRPr="008735BA" w:rsidRDefault="00A514AC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rPr>
          <w:b/>
        </w:rPr>
        <w:t>Российское общество в годы реформ. Россия в первое десятилетие XXI в.</w:t>
      </w:r>
      <w:r w:rsidR="00DB5163" w:rsidRPr="008735BA">
        <w:rPr>
          <w:b/>
        </w:rPr>
        <w:t> </w:t>
      </w:r>
      <w:r w:rsidRPr="008735BA">
        <w:t>Р</w:t>
      </w:r>
      <w:r w:rsidR="00DB5163" w:rsidRPr="008735BA">
        <w:t>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  Россия на рубеже веков. Выборы в Государственную думу (1999). Президент Российской Федерации В. В. Путин. Укрепление государственности. Экономическая и социальная политика. Национальная политика. Культура.</w:t>
      </w:r>
      <w:r w:rsidR="00A514AC" w:rsidRPr="008735BA">
        <w:t xml:space="preserve"> </w:t>
      </w:r>
      <w:r w:rsidRPr="008735BA">
        <w:t xml:space="preserve">Политическая жизнь страны </w:t>
      </w:r>
      <w:proofErr w:type="gramStart"/>
      <w:r w:rsidRPr="008735BA">
        <w:t>в начале</w:t>
      </w:r>
      <w:proofErr w:type="gramEnd"/>
      <w:r w:rsidRPr="008735BA">
        <w:t xml:space="preserve"> XXI в. Избрание В. В. Путина Президентом РФ на второй срок. Россия сегодня.</w:t>
      </w:r>
    </w:p>
    <w:p w:rsidR="00DB5163" w:rsidRPr="008735BA" w:rsidRDefault="00DB5163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8735BA">
        <w:t>              </w:t>
      </w:r>
      <w:proofErr w:type="gramStart"/>
      <w:r w:rsidR="00A514AC" w:rsidRPr="008735BA">
        <w:rPr>
          <w:u w:val="single"/>
        </w:rPr>
        <w:t>Основные понятия:</w:t>
      </w:r>
      <w:r w:rsidR="00A514AC" w:rsidRPr="008735BA">
        <w:t xml:space="preserve"> </w:t>
      </w:r>
      <w:r w:rsidRPr="008735BA">
        <w:t>постиндустриальное общество, «шоковая терапия», либерализация цен, приватизация, акционирование, рыночная экономика, конвертируемый рубль, президентская республика, сепаратизм, гражданское общество, евразийская держава, «биполярный мир», многополярная система международных отношений, ближнее зарубежье.</w:t>
      </w:r>
      <w:proofErr w:type="gramEnd"/>
    </w:p>
    <w:p w:rsidR="00A514AC" w:rsidRPr="008735BA" w:rsidRDefault="00A514AC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5BA" w:rsidRDefault="008735BA" w:rsidP="00AE7B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14AC" w:rsidRPr="008735BA" w:rsidRDefault="00A514AC" w:rsidP="00A5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истории на базовом уровне ученик должен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Знать/понимать: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факты, процессы и явления, характеризующие целостность и системность отечественной и  всемирной истории;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периодизацию отечественной и всемирной истории;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современные версии и трактовки </w:t>
      </w:r>
      <w:proofErr w:type="gram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</w:t>
      </w:r>
      <w:proofErr w:type="gram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поблеем отечественной и всемирной истории;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исторического пути России, её роль в мировом сообществе;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поиск исторической информации в источниках разного типа;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критически анализировать источник исторической информации;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историческую информацию в разных знаковых схемах;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в исторической информации факты, мнения, исторические описания и исторические объяснения;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между событиями и явлениями, пространственно-временные рамки изучаемых явлений и процессов;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дискуссиях  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результаты изучения исторического материала в форах конспекта, реферата, рецензии;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собственной позиции по отношению к явлениям современной жизни, исходя из их исторической обусловленности;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навыков исторического анализа при критическом восприятии получаемой  извне социальной информации;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соотнесение своих действий и поступков окружающих с исторически возникшими формами социального поведения;</w:t>
      </w:r>
    </w:p>
    <w:p w:rsidR="00A514AC" w:rsidRPr="008735BA" w:rsidRDefault="00A514AC" w:rsidP="00A514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осознание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843034" w:rsidRPr="008735BA" w:rsidRDefault="00843034" w:rsidP="0084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p w:rsidR="00843034" w:rsidRPr="008735BA" w:rsidRDefault="00843034" w:rsidP="00843034">
      <w:pPr>
        <w:pStyle w:val="a3"/>
        <w:numPr>
          <w:ilvl w:val="0"/>
          <w:numId w:val="1"/>
        </w:numPr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Борисов Н.С., </w:t>
      </w:r>
      <w:proofErr w:type="spellStart"/>
      <w:r w:rsidRPr="00873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873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    История России с древнейших    времен до конца XX в.,  10 класс.   Базовый уровень // Программы   общеобразовательных учреждений.    История. Обществознание. 10 – 11    классы. – М.: Просвещение, 2010. </w:t>
      </w:r>
    </w:p>
    <w:p w:rsidR="00843034" w:rsidRPr="008735BA" w:rsidRDefault="00843034" w:rsidP="0084303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proofErr w:type="spell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А. А.  История России, XX – начала XXI века. 11 класс. Базовый уровень/А. А. </w:t>
      </w:r>
      <w:proofErr w:type="spell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А. </w:t>
      </w:r>
      <w:proofErr w:type="spell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Щетинов</w:t>
      </w:r>
      <w:proofErr w:type="spell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В. Мироненко; </w:t>
      </w:r>
      <w:proofErr w:type="gram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Ред. С. П. Карпова. – М., Просвещение, 2011.</w:t>
      </w:r>
    </w:p>
    <w:p w:rsidR="00843034" w:rsidRPr="008735BA" w:rsidRDefault="00843034" w:rsidP="008430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Березовая</w:t>
      </w:r>
      <w:proofErr w:type="gram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Г. Практикум по истории русской культуры X—XX вв. / Л. Г. Березовая, Н. П. </w:t>
      </w:r>
      <w:proofErr w:type="spell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Берлякова</w:t>
      </w:r>
      <w:proofErr w:type="spell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М., 2002.</w:t>
      </w:r>
    </w:p>
    <w:p w:rsidR="00843034" w:rsidRPr="008735BA" w:rsidRDefault="00843034" w:rsidP="008430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отечества: новые подходы к содержанию предмета / под ред. Е. П. Иванова. — Псков, 1994.</w:t>
      </w:r>
    </w:p>
    <w:p w:rsidR="00843034" w:rsidRPr="008735BA" w:rsidRDefault="00843034" w:rsidP="008430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 В. В. Курс истории России XVI—XX вв. / В. В. Кириллов. — М., 1998.</w:t>
      </w:r>
    </w:p>
    <w:p w:rsidR="00843034" w:rsidRPr="008735BA" w:rsidRDefault="00843034" w:rsidP="008430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 Т. В. ЕГЭ по истории: тренировочные задания / Т. В. Коваль. — М., 2006.</w:t>
      </w:r>
    </w:p>
    <w:p w:rsidR="00843034" w:rsidRPr="008735BA" w:rsidRDefault="00843034" w:rsidP="008430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Курукин</w:t>
      </w:r>
      <w:proofErr w:type="spell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История Отечества: пособие для школьников и поступающих в вузы / И. В. </w:t>
      </w:r>
      <w:proofErr w:type="spell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Курукин</w:t>
      </w:r>
      <w:proofErr w:type="spell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В. Волкова, С. В. Леонов. — М., 2003.</w:t>
      </w:r>
    </w:p>
    <w:p w:rsidR="00843034" w:rsidRPr="008735BA" w:rsidRDefault="00843034" w:rsidP="008430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по истории России / сост. А. С. Орлов [и др.]. — М., 2001.</w:t>
      </w:r>
    </w:p>
    <w:p w:rsidR="00843034" w:rsidRPr="008735BA" w:rsidRDefault="00843034" w:rsidP="008430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по истории России. В 4 т. / сост. И. В. Бабич [и др.].</w:t>
      </w:r>
    </w:p>
    <w:p w:rsidR="00843034" w:rsidRPr="008735BA" w:rsidRDefault="00843034" w:rsidP="00843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034" w:rsidRPr="008735BA" w:rsidRDefault="00843034" w:rsidP="00843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Интернета по истории России с древнейших времен до конца XIX в.</w:t>
      </w:r>
    </w:p>
    <w:p w:rsidR="00843034" w:rsidRPr="008735BA" w:rsidRDefault="00843034" w:rsidP="00843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http://www.hronos.km.ru/ — сайт «</w:t>
      </w:r>
      <w:proofErr w:type="spell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Хронос</w:t>
      </w:r>
      <w:proofErr w:type="spell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содержит сведения по отечественной и всемирной истории.</w:t>
      </w:r>
    </w:p>
    <w:p w:rsidR="00843034" w:rsidRPr="008735BA" w:rsidRDefault="00843034" w:rsidP="00843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http://el.integrum.ru — на сайте размещен электронный архив исторических документов.</w:t>
      </w:r>
    </w:p>
    <w:p w:rsidR="00843034" w:rsidRPr="008735BA" w:rsidRDefault="00843034" w:rsidP="00843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http://www.hist.msu.ru/ER/Etext/index.html — электронная библиотека источников исторического факультета МГУ им. М. В. Ломоносова.</w:t>
      </w:r>
    </w:p>
    <w:p w:rsidR="00843034" w:rsidRPr="008735BA" w:rsidRDefault="00843034" w:rsidP="00843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http://som.fio.rusubject.asp?id=10000189 — сайт Федерации </w:t>
      </w:r>
      <w:proofErr w:type="gramStart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интернет-образования</w:t>
      </w:r>
      <w:proofErr w:type="gramEnd"/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помощь учителю».</w:t>
      </w:r>
    </w:p>
    <w:p w:rsidR="00843034" w:rsidRPr="008735BA" w:rsidRDefault="00843034" w:rsidP="00843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http://school.holm.ru/predmet/history/russia — сайт содержит материалы по истории России с древности до 1917 г.</w:t>
      </w:r>
    </w:p>
    <w:p w:rsidR="00843034" w:rsidRPr="008735BA" w:rsidRDefault="00843034" w:rsidP="00843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http://www.mtu-net.ru/shadows/project/ — на сайте опубликованы материалы по истории государства Российского в памятниках архитектуры и градостроительства.</w:t>
      </w:r>
    </w:p>
    <w:p w:rsidR="00843034" w:rsidRPr="008735BA" w:rsidRDefault="00843034" w:rsidP="00843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http://rurik.genealogia.ru/ — сайт посвящен генеалогии Рюриковичей.</w:t>
      </w:r>
    </w:p>
    <w:p w:rsidR="00843034" w:rsidRPr="008735BA" w:rsidRDefault="00843034" w:rsidP="00843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http://www.cominf.ru/romanovs/index.rhtml — на сайте представлена энциклопедия «Династия Романовых».</w:t>
      </w:r>
    </w:p>
    <w:p w:rsidR="00843034" w:rsidRPr="008735BA" w:rsidRDefault="00843034" w:rsidP="00843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      http://rusimper.narod.ru/about.html — сайт содержит биографии всех российских императоров, биографии известных политических деятелей, великих русских композиторов, писателей, ученых Российской империи.</w:t>
      </w:r>
    </w:p>
    <w:p w:rsidR="00843034" w:rsidRPr="008735BA" w:rsidRDefault="00843034" w:rsidP="00843034">
      <w:pPr>
        <w:rPr>
          <w:sz w:val="24"/>
          <w:szCs w:val="24"/>
        </w:rPr>
      </w:pPr>
    </w:p>
    <w:p w:rsidR="00A514AC" w:rsidRPr="008735BA" w:rsidRDefault="00A514AC" w:rsidP="00053BC1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</w:p>
    <w:sectPr w:rsidR="00A514AC" w:rsidRPr="008735BA" w:rsidSect="00D3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AD4"/>
    <w:multiLevelType w:val="multilevel"/>
    <w:tmpl w:val="C132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63"/>
    <w:rsid w:val="000007D8"/>
    <w:rsid w:val="00005433"/>
    <w:rsid w:val="000126E4"/>
    <w:rsid w:val="000131E2"/>
    <w:rsid w:val="0001374D"/>
    <w:rsid w:val="0001588F"/>
    <w:rsid w:val="00015A27"/>
    <w:rsid w:val="0001659A"/>
    <w:rsid w:val="00020623"/>
    <w:rsid w:val="0002182D"/>
    <w:rsid w:val="00023AA6"/>
    <w:rsid w:val="00024E54"/>
    <w:rsid w:val="000318B2"/>
    <w:rsid w:val="00031B0E"/>
    <w:rsid w:val="00035AF0"/>
    <w:rsid w:val="00041AF3"/>
    <w:rsid w:val="000534A9"/>
    <w:rsid w:val="00053BC1"/>
    <w:rsid w:val="000543F0"/>
    <w:rsid w:val="00055640"/>
    <w:rsid w:val="00055AB4"/>
    <w:rsid w:val="000578EB"/>
    <w:rsid w:val="00063E38"/>
    <w:rsid w:val="000661D3"/>
    <w:rsid w:val="00067EA6"/>
    <w:rsid w:val="00072FC7"/>
    <w:rsid w:val="000738C8"/>
    <w:rsid w:val="000761E5"/>
    <w:rsid w:val="000766C8"/>
    <w:rsid w:val="00083031"/>
    <w:rsid w:val="00083EB2"/>
    <w:rsid w:val="00084BE7"/>
    <w:rsid w:val="00086013"/>
    <w:rsid w:val="00086709"/>
    <w:rsid w:val="00091159"/>
    <w:rsid w:val="0009166C"/>
    <w:rsid w:val="000A2152"/>
    <w:rsid w:val="000A2C37"/>
    <w:rsid w:val="000A4B83"/>
    <w:rsid w:val="000A4FB1"/>
    <w:rsid w:val="000A72B1"/>
    <w:rsid w:val="000A7E00"/>
    <w:rsid w:val="000B20E3"/>
    <w:rsid w:val="000B6AD2"/>
    <w:rsid w:val="000B6D58"/>
    <w:rsid w:val="000C3B86"/>
    <w:rsid w:val="000C47AC"/>
    <w:rsid w:val="000C7827"/>
    <w:rsid w:val="000D16E3"/>
    <w:rsid w:val="000D1D0B"/>
    <w:rsid w:val="000E2FC2"/>
    <w:rsid w:val="000E396E"/>
    <w:rsid w:val="000E3D17"/>
    <w:rsid w:val="000E60D1"/>
    <w:rsid w:val="000F167E"/>
    <w:rsid w:val="000F3548"/>
    <w:rsid w:val="000F5DD5"/>
    <w:rsid w:val="000F66E3"/>
    <w:rsid w:val="001022C7"/>
    <w:rsid w:val="00110591"/>
    <w:rsid w:val="001126D9"/>
    <w:rsid w:val="00115058"/>
    <w:rsid w:val="00115233"/>
    <w:rsid w:val="00123FC7"/>
    <w:rsid w:val="0012412C"/>
    <w:rsid w:val="00126100"/>
    <w:rsid w:val="001305D7"/>
    <w:rsid w:val="00136775"/>
    <w:rsid w:val="00137E5F"/>
    <w:rsid w:val="00137E70"/>
    <w:rsid w:val="00141859"/>
    <w:rsid w:val="00151771"/>
    <w:rsid w:val="00155AE8"/>
    <w:rsid w:val="00156391"/>
    <w:rsid w:val="00162F14"/>
    <w:rsid w:val="00165593"/>
    <w:rsid w:val="00166C95"/>
    <w:rsid w:val="00166FFA"/>
    <w:rsid w:val="0016766E"/>
    <w:rsid w:val="0017002D"/>
    <w:rsid w:val="00173E34"/>
    <w:rsid w:val="00174A4A"/>
    <w:rsid w:val="001838E2"/>
    <w:rsid w:val="00184B4F"/>
    <w:rsid w:val="00187EFB"/>
    <w:rsid w:val="00192246"/>
    <w:rsid w:val="001964AF"/>
    <w:rsid w:val="001A0298"/>
    <w:rsid w:val="001A384A"/>
    <w:rsid w:val="001A5ADE"/>
    <w:rsid w:val="001A5D20"/>
    <w:rsid w:val="001B591C"/>
    <w:rsid w:val="001B59A4"/>
    <w:rsid w:val="001B5D90"/>
    <w:rsid w:val="001C1051"/>
    <w:rsid w:val="001C1A5E"/>
    <w:rsid w:val="001C20F5"/>
    <w:rsid w:val="001C2DF3"/>
    <w:rsid w:val="001C3C2D"/>
    <w:rsid w:val="001C6FAE"/>
    <w:rsid w:val="001D1575"/>
    <w:rsid w:val="001D1FAD"/>
    <w:rsid w:val="001D2990"/>
    <w:rsid w:val="001D409F"/>
    <w:rsid w:val="001D40EA"/>
    <w:rsid w:val="001D529B"/>
    <w:rsid w:val="001D58C9"/>
    <w:rsid w:val="001D754B"/>
    <w:rsid w:val="001E0B59"/>
    <w:rsid w:val="001E0E80"/>
    <w:rsid w:val="001E48FE"/>
    <w:rsid w:val="001E77A4"/>
    <w:rsid w:val="001F017B"/>
    <w:rsid w:val="001F20AA"/>
    <w:rsid w:val="001F2AF7"/>
    <w:rsid w:val="001F416F"/>
    <w:rsid w:val="001F46CE"/>
    <w:rsid w:val="001F76FC"/>
    <w:rsid w:val="002005FE"/>
    <w:rsid w:val="00200D7F"/>
    <w:rsid w:val="002012D4"/>
    <w:rsid w:val="002022CE"/>
    <w:rsid w:val="00206049"/>
    <w:rsid w:val="00210A2B"/>
    <w:rsid w:val="00211928"/>
    <w:rsid w:val="00212ABF"/>
    <w:rsid w:val="00213992"/>
    <w:rsid w:val="00213D09"/>
    <w:rsid w:val="00214B24"/>
    <w:rsid w:val="00220659"/>
    <w:rsid w:val="00223785"/>
    <w:rsid w:val="00224A9B"/>
    <w:rsid w:val="0023294B"/>
    <w:rsid w:val="00233749"/>
    <w:rsid w:val="00237E54"/>
    <w:rsid w:val="002421E1"/>
    <w:rsid w:val="0024285E"/>
    <w:rsid w:val="00243ABA"/>
    <w:rsid w:val="002453B5"/>
    <w:rsid w:val="00246298"/>
    <w:rsid w:val="002529DB"/>
    <w:rsid w:val="00252F4F"/>
    <w:rsid w:val="00253573"/>
    <w:rsid w:val="002575C7"/>
    <w:rsid w:val="002608C8"/>
    <w:rsid w:val="00261060"/>
    <w:rsid w:val="0026432D"/>
    <w:rsid w:val="00264641"/>
    <w:rsid w:val="00267DC1"/>
    <w:rsid w:val="002723FE"/>
    <w:rsid w:val="00275D41"/>
    <w:rsid w:val="00276C32"/>
    <w:rsid w:val="00277E21"/>
    <w:rsid w:val="0028011B"/>
    <w:rsid w:val="002823CA"/>
    <w:rsid w:val="00283C2D"/>
    <w:rsid w:val="00286E18"/>
    <w:rsid w:val="00290A4D"/>
    <w:rsid w:val="00291E2B"/>
    <w:rsid w:val="00292786"/>
    <w:rsid w:val="00296967"/>
    <w:rsid w:val="002971C7"/>
    <w:rsid w:val="002A3AC6"/>
    <w:rsid w:val="002A434B"/>
    <w:rsid w:val="002B072A"/>
    <w:rsid w:val="002B0D8A"/>
    <w:rsid w:val="002B1529"/>
    <w:rsid w:val="002B188C"/>
    <w:rsid w:val="002B32D7"/>
    <w:rsid w:val="002B3613"/>
    <w:rsid w:val="002B50A2"/>
    <w:rsid w:val="002B5F77"/>
    <w:rsid w:val="002C1B05"/>
    <w:rsid w:val="002C3FED"/>
    <w:rsid w:val="002C7C6F"/>
    <w:rsid w:val="002D0310"/>
    <w:rsid w:val="002D4820"/>
    <w:rsid w:val="002D552B"/>
    <w:rsid w:val="002D5D9B"/>
    <w:rsid w:val="002D6D8F"/>
    <w:rsid w:val="002E076C"/>
    <w:rsid w:val="002E1AD4"/>
    <w:rsid w:val="002E3034"/>
    <w:rsid w:val="002E3139"/>
    <w:rsid w:val="002E47DB"/>
    <w:rsid w:val="002E5726"/>
    <w:rsid w:val="002F0471"/>
    <w:rsid w:val="002F24A7"/>
    <w:rsid w:val="002F2585"/>
    <w:rsid w:val="002F427B"/>
    <w:rsid w:val="002F433B"/>
    <w:rsid w:val="002F6C22"/>
    <w:rsid w:val="002F7736"/>
    <w:rsid w:val="00301920"/>
    <w:rsid w:val="003035F3"/>
    <w:rsid w:val="00305B01"/>
    <w:rsid w:val="00307DFF"/>
    <w:rsid w:val="003108FF"/>
    <w:rsid w:val="00311B89"/>
    <w:rsid w:val="003138F0"/>
    <w:rsid w:val="00315D2E"/>
    <w:rsid w:val="00316163"/>
    <w:rsid w:val="0031632C"/>
    <w:rsid w:val="003219A8"/>
    <w:rsid w:val="00322D1A"/>
    <w:rsid w:val="003247C2"/>
    <w:rsid w:val="00324804"/>
    <w:rsid w:val="0032617D"/>
    <w:rsid w:val="00327D3A"/>
    <w:rsid w:val="003319F2"/>
    <w:rsid w:val="003370DA"/>
    <w:rsid w:val="0034065A"/>
    <w:rsid w:val="00342610"/>
    <w:rsid w:val="003432AD"/>
    <w:rsid w:val="0034459A"/>
    <w:rsid w:val="00350CCF"/>
    <w:rsid w:val="00354361"/>
    <w:rsid w:val="00354842"/>
    <w:rsid w:val="0035580E"/>
    <w:rsid w:val="00360CAE"/>
    <w:rsid w:val="00363F03"/>
    <w:rsid w:val="00364A6F"/>
    <w:rsid w:val="00364BB1"/>
    <w:rsid w:val="00366B62"/>
    <w:rsid w:val="00367592"/>
    <w:rsid w:val="00371900"/>
    <w:rsid w:val="00372B43"/>
    <w:rsid w:val="00372E27"/>
    <w:rsid w:val="00376783"/>
    <w:rsid w:val="003778FA"/>
    <w:rsid w:val="00380B04"/>
    <w:rsid w:val="003844F3"/>
    <w:rsid w:val="003845D0"/>
    <w:rsid w:val="0038536E"/>
    <w:rsid w:val="00387C3E"/>
    <w:rsid w:val="00387FEF"/>
    <w:rsid w:val="00390370"/>
    <w:rsid w:val="0039154B"/>
    <w:rsid w:val="003945F2"/>
    <w:rsid w:val="00395E7F"/>
    <w:rsid w:val="003A0461"/>
    <w:rsid w:val="003A48E6"/>
    <w:rsid w:val="003B31F1"/>
    <w:rsid w:val="003B3A9E"/>
    <w:rsid w:val="003B487E"/>
    <w:rsid w:val="003B72CB"/>
    <w:rsid w:val="003C5FA5"/>
    <w:rsid w:val="003D1576"/>
    <w:rsid w:val="003D1EC8"/>
    <w:rsid w:val="003D7620"/>
    <w:rsid w:val="003E0C59"/>
    <w:rsid w:val="003E2F51"/>
    <w:rsid w:val="003E3985"/>
    <w:rsid w:val="003F176B"/>
    <w:rsid w:val="003F1AAB"/>
    <w:rsid w:val="003F75FF"/>
    <w:rsid w:val="00401B81"/>
    <w:rsid w:val="00402800"/>
    <w:rsid w:val="0040302F"/>
    <w:rsid w:val="00406A76"/>
    <w:rsid w:val="00413042"/>
    <w:rsid w:val="00417585"/>
    <w:rsid w:val="004205DD"/>
    <w:rsid w:val="00423546"/>
    <w:rsid w:val="0043567E"/>
    <w:rsid w:val="004372EC"/>
    <w:rsid w:val="00437581"/>
    <w:rsid w:val="00437998"/>
    <w:rsid w:val="00443032"/>
    <w:rsid w:val="00443FE3"/>
    <w:rsid w:val="00444B4B"/>
    <w:rsid w:val="0044770E"/>
    <w:rsid w:val="004506B5"/>
    <w:rsid w:val="00451286"/>
    <w:rsid w:val="00453324"/>
    <w:rsid w:val="00454083"/>
    <w:rsid w:val="004550AA"/>
    <w:rsid w:val="00462D2E"/>
    <w:rsid w:val="00464B6D"/>
    <w:rsid w:val="00464ECD"/>
    <w:rsid w:val="00474746"/>
    <w:rsid w:val="004760B7"/>
    <w:rsid w:val="00476B28"/>
    <w:rsid w:val="00480773"/>
    <w:rsid w:val="004808BE"/>
    <w:rsid w:val="00480D5D"/>
    <w:rsid w:val="00484DCD"/>
    <w:rsid w:val="00485370"/>
    <w:rsid w:val="00486FAE"/>
    <w:rsid w:val="004956AD"/>
    <w:rsid w:val="00495E66"/>
    <w:rsid w:val="00497C56"/>
    <w:rsid w:val="004A012A"/>
    <w:rsid w:val="004A0CDB"/>
    <w:rsid w:val="004A30B0"/>
    <w:rsid w:val="004A3CFA"/>
    <w:rsid w:val="004B2999"/>
    <w:rsid w:val="004C0130"/>
    <w:rsid w:val="004C07EA"/>
    <w:rsid w:val="004C4ED4"/>
    <w:rsid w:val="004C6342"/>
    <w:rsid w:val="004D1114"/>
    <w:rsid w:val="004D3F01"/>
    <w:rsid w:val="004D3FBD"/>
    <w:rsid w:val="004E1D1B"/>
    <w:rsid w:val="004E2038"/>
    <w:rsid w:val="004E47E2"/>
    <w:rsid w:val="004E7454"/>
    <w:rsid w:val="004F021C"/>
    <w:rsid w:val="004F1473"/>
    <w:rsid w:val="004F2D54"/>
    <w:rsid w:val="004F307F"/>
    <w:rsid w:val="004F4864"/>
    <w:rsid w:val="005016A4"/>
    <w:rsid w:val="005059CD"/>
    <w:rsid w:val="005103BD"/>
    <w:rsid w:val="005109A6"/>
    <w:rsid w:val="00513D7B"/>
    <w:rsid w:val="005148A5"/>
    <w:rsid w:val="00515237"/>
    <w:rsid w:val="00515596"/>
    <w:rsid w:val="00520039"/>
    <w:rsid w:val="00520F53"/>
    <w:rsid w:val="005239E9"/>
    <w:rsid w:val="00524FEC"/>
    <w:rsid w:val="005255EF"/>
    <w:rsid w:val="005274A0"/>
    <w:rsid w:val="00527C05"/>
    <w:rsid w:val="00530474"/>
    <w:rsid w:val="00535769"/>
    <w:rsid w:val="00536B1D"/>
    <w:rsid w:val="00537FFA"/>
    <w:rsid w:val="00540DB3"/>
    <w:rsid w:val="005427F7"/>
    <w:rsid w:val="00544229"/>
    <w:rsid w:val="00545239"/>
    <w:rsid w:val="00547274"/>
    <w:rsid w:val="00551788"/>
    <w:rsid w:val="00551906"/>
    <w:rsid w:val="00553BB4"/>
    <w:rsid w:val="00553EAF"/>
    <w:rsid w:val="00553F9C"/>
    <w:rsid w:val="005546FA"/>
    <w:rsid w:val="00554DA8"/>
    <w:rsid w:val="00554E88"/>
    <w:rsid w:val="0055544F"/>
    <w:rsid w:val="00555596"/>
    <w:rsid w:val="0055588D"/>
    <w:rsid w:val="00563770"/>
    <w:rsid w:val="00565487"/>
    <w:rsid w:val="005674EE"/>
    <w:rsid w:val="00567E1A"/>
    <w:rsid w:val="00571BDE"/>
    <w:rsid w:val="00571EEA"/>
    <w:rsid w:val="00572E99"/>
    <w:rsid w:val="005733FB"/>
    <w:rsid w:val="005751C7"/>
    <w:rsid w:val="005751F1"/>
    <w:rsid w:val="0057534A"/>
    <w:rsid w:val="005754A1"/>
    <w:rsid w:val="005774D7"/>
    <w:rsid w:val="00580D3B"/>
    <w:rsid w:val="00582222"/>
    <w:rsid w:val="00582BAE"/>
    <w:rsid w:val="0058423A"/>
    <w:rsid w:val="005847A3"/>
    <w:rsid w:val="005864A4"/>
    <w:rsid w:val="005867F0"/>
    <w:rsid w:val="00586A89"/>
    <w:rsid w:val="005906B6"/>
    <w:rsid w:val="0059499F"/>
    <w:rsid w:val="0059553B"/>
    <w:rsid w:val="00597ACA"/>
    <w:rsid w:val="005A2919"/>
    <w:rsid w:val="005A5208"/>
    <w:rsid w:val="005A6477"/>
    <w:rsid w:val="005A659A"/>
    <w:rsid w:val="005B043D"/>
    <w:rsid w:val="005B624F"/>
    <w:rsid w:val="005B6B12"/>
    <w:rsid w:val="005C3632"/>
    <w:rsid w:val="005C37C3"/>
    <w:rsid w:val="005C7CBA"/>
    <w:rsid w:val="005D2352"/>
    <w:rsid w:val="005D40F8"/>
    <w:rsid w:val="005E1E49"/>
    <w:rsid w:val="005E217C"/>
    <w:rsid w:val="005E3C01"/>
    <w:rsid w:val="005E56AE"/>
    <w:rsid w:val="005E798D"/>
    <w:rsid w:val="005E7A30"/>
    <w:rsid w:val="005E7DF9"/>
    <w:rsid w:val="005F30EB"/>
    <w:rsid w:val="005F428A"/>
    <w:rsid w:val="005F7394"/>
    <w:rsid w:val="005F7F4E"/>
    <w:rsid w:val="00600750"/>
    <w:rsid w:val="00603D47"/>
    <w:rsid w:val="0060577C"/>
    <w:rsid w:val="006074A9"/>
    <w:rsid w:val="006077D1"/>
    <w:rsid w:val="00610B13"/>
    <w:rsid w:val="00612A46"/>
    <w:rsid w:val="0061500C"/>
    <w:rsid w:val="0062097D"/>
    <w:rsid w:val="00621191"/>
    <w:rsid w:val="00621CA2"/>
    <w:rsid w:val="00624A6A"/>
    <w:rsid w:val="00627836"/>
    <w:rsid w:val="00627B3E"/>
    <w:rsid w:val="006316CA"/>
    <w:rsid w:val="00631A46"/>
    <w:rsid w:val="0063380B"/>
    <w:rsid w:val="00634738"/>
    <w:rsid w:val="00635FDA"/>
    <w:rsid w:val="00637115"/>
    <w:rsid w:val="00640C2E"/>
    <w:rsid w:val="0064179E"/>
    <w:rsid w:val="006429E0"/>
    <w:rsid w:val="00643489"/>
    <w:rsid w:val="00643634"/>
    <w:rsid w:val="00644120"/>
    <w:rsid w:val="00644372"/>
    <w:rsid w:val="00654840"/>
    <w:rsid w:val="0065626B"/>
    <w:rsid w:val="00661346"/>
    <w:rsid w:val="006654B2"/>
    <w:rsid w:val="00667324"/>
    <w:rsid w:val="0066737A"/>
    <w:rsid w:val="00670E9D"/>
    <w:rsid w:val="00671727"/>
    <w:rsid w:val="0067224C"/>
    <w:rsid w:val="00677A7B"/>
    <w:rsid w:val="00681A92"/>
    <w:rsid w:val="0069770B"/>
    <w:rsid w:val="006A31A9"/>
    <w:rsid w:val="006A47B3"/>
    <w:rsid w:val="006B0625"/>
    <w:rsid w:val="006B0FD0"/>
    <w:rsid w:val="006B1650"/>
    <w:rsid w:val="006B26F6"/>
    <w:rsid w:val="006B3BB3"/>
    <w:rsid w:val="006B453F"/>
    <w:rsid w:val="006B5261"/>
    <w:rsid w:val="006B573C"/>
    <w:rsid w:val="006C2357"/>
    <w:rsid w:val="006C4179"/>
    <w:rsid w:val="006C5365"/>
    <w:rsid w:val="006C5FA6"/>
    <w:rsid w:val="006D071C"/>
    <w:rsid w:val="006D12A6"/>
    <w:rsid w:val="006D225F"/>
    <w:rsid w:val="006E25D2"/>
    <w:rsid w:val="006E4EEF"/>
    <w:rsid w:val="006E5A99"/>
    <w:rsid w:val="006F5D1D"/>
    <w:rsid w:val="006F63E9"/>
    <w:rsid w:val="006F6CEC"/>
    <w:rsid w:val="007010F0"/>
    <w:rsid w:val="00702FC9"/>
    <w:rsid w:val="007033F2"/>
    <w:rsid w:val="0070437F"/>
    <w:rsid w:val="00710E71"/>
    <w:rsid w:val="007132DD"/>
    <w:rsid w:val="00715BE3"/>
    <w:rsid w:val="00715F85"/>
    <w:rsid w:val="0071604C"/>
    <w:rsid w:val="00721F5F"/>
    <w:rsid w:val="007242D0"/>
    <w:rsid w:val="00724BC5"/>
    <w:rsid w:val="00727254"/>
    <w:rsid w:val="00730DF7"/>
    <w:rsid w:val="00731276"/>
    <w:rsid w:val="0073293A"/>
    <w:rsid w:val="00732D66"/>
    <w:rsid w:val="00733637"/>
    <w:rsid w:val="00733804"/>
    <w:rsid w:val="007345D3"/>
    <w:rsid w:val="00735353"/>
    <w:rsid w:val="00744D0A"/>
    <w:rsid w:val="00745173"/>
    <w:rsid w:val="00745882"/>
    <w:rsid w:val="00750A34"/>
    <w:rsid w:val="00753367"/>
    <w:rsid w:val="00755FF2"/>
    <w:rsid w:val="00756732"/>
    <w:rsid w:val="00756F71"/>
    <w:rsid w:val="00760C78"/>
    <w:rsid w:val="00762000"/>
    <w:rsid w:val="00764BCD"/>
    <w:rsid w:val="0077083D"/>
    <w:rsid w:val="00775008"/>
    <w:rsid w:val="00775172"/>
    <w:rsid w:val="00776DD8"/>
    <w:rsid w:val="007817AA"/>
    <w:rsid w:val="007834C2"/>
    <w:rsid w:val="0078391E"/>
    <w:rsid w:val="0078679B"/>
    <w:rsid w:val="00791DAE"/>
    <w:rsid w:val="00795C8C"/>
    <w:rsid w:val="007973EF"/>
    <w:rsid w:val="007A2989"/>
    <w:rsid w:val="007A6E02"/>
    <w:rsid w:val="007A7B6B"/>
    <w:rsid w:val="007B183C"/>
    <w:rsid w:val="007B33F0"/>
    <w:rsid w:val="007B4D4B"/>
    <w:rsid w:val="007B5605"/>
    <w:rsid w:val="007C1917"/>
    <w:rsid w:val="007C476F"/>
    <w:rsid w:val="007C51BD"/>
    <w:rsid w:val="007C5EE1"/>
    <w:rsid w:val="007C61A8"/>
    <w:rsid w:val="007C748E"/>
    <w:rsid w:val="007D0856"/>
    <w:rsid w:val="007D1AAA"/>
    <w:rsid w:val="007D262C"/>
    <w:rsid w:val="007D388B"/>
    <w:rsid w:val="007D6A21"/>
    <w:rsid w:val="007D7AF3"/>
    <w:rsid w:val="007E2A72"/>
    <w:rsid w:val="007E384B"/>
    <w:rsid w:val="007E7A3A"/>
    <w:rsid w:val="007E7B5A"/>
    <w:rsid w:val="007F1C7D"/>
    <w:rsid w:val="007F34B3"/>
    <w:rsid w:val="007F6DCA"/>
    <w:rsid w:val="008044BC"/>
    <w:rsid w:val="008047EE"/>
    <w:rsid w:val="0080510F"/>
    <w:rsid w:val="008065DB"/>
    <w:rsid w:val="00806FC5"/>
    <w:rsid w:val="00807238"/>
    <w:rsid w:val="00816141"/>
    <w:rsid w:val="00820013"/>
    <w:rsid w:val="00821D86"/>
    <w:rsid w:val="00822495"/>
    <w:rsid w:val="008224B6"/>
    <w:rsid w:val="00822B97"/>
    <w:rsid w:val="00823257"/>
    <w:rsid w:val="00827A3B"/>
    <w:rsid w:val="0083498B"/>
    <w:rsid w:val="00835C3A"/>
    <w:rsid w:val="00841AA4"/>
    <w:rsid w:val="00842804"/>
    <w:rsid w:val="00843034"/>
    <w:rsid w:val="00843880"/>
    <w:rsid w:val="00844B2B"/>
    <w:rsid w:val="00844B5F"/>
    <w:rsid w:val="00847F65"/>
    <w:rsid w:val="00850B02"/>
    <w:rsid w:val="00852060"/>
    <w:rsid w:val="008539B4"/>
    <w:rsid w:val="008541EA"/>
    <w:rsid w:val="008556D8"/>
    <w:rsid w:val="00856037"/>
    <w:rsid w:val="00863664"/>
    <w:rsid w:val="00863D4A"/>
    <w:rsid w:val="00865AE0"/>
    <w:rsid w:val="00866878"/>
    <w:rsid w:val="00867F88"/>
    <w:rsid w:val="0087224A"/>
    <w:rsid w:val="00872CD1"/>
    <w:rsid w:val="00873015"/>
    <w:rsid w:val="008735BA"/>
    <w:rsid w:val="00875979"/>
    <w:rsid w:val="00875A62"/>
    <w:rsid w:val="00877AB5"/>
    <w:rsid w:val="0088003A"/>
    <w:rsid w:val="00880788"/>
    <w:rsid w:val="0088376E"/>
    <w:rsid w:val="00884067"/>
    <w:rsid w:val="00886124"/>
    <w:rsid w:val="00886D4F"/>
    <w:rsid w:val="00887C06"/>
    <w:rsid w:val="00892394"/>
    <w:rsid w:val="00892C59"/>
    <w:rsid w:val="008A1F7D"/>
    <w:rsid w:val="008A2AB0"/>
    <w:rsid w:val="008A421F"/>
    <w:rsid w:val="008B2E8D"/>
    <w:rsid w:val="008B6341"/>
    <w:rsid w:val="008C24FF"/>
    <w:rsid w:val="008C2B52"/>
    <w:rsid w:val="008C47D3"/>
    <w:rsid w:val="008C591A"/>
    <w:rsid w:val="008D463A"/>
    <w:rsid w:val="008D5283"/>
    <w:rsid w:val="008E08E9"/>
    <w:rsid w:val="008E24AD"/>
    <w:rsid w:val="008E40CE"/>
    <w:rsid w:val="008E5BD3"/>
    <w:rsid w:val="008E72B3"/>
    <w:rsid w:val="008F0E79"/>
    <w:rsid w:val="008F2035"/>
    <w:rsid w:val="008F54F0"/>
    <w:rsid w:val="008F7B33"/>
    <w:rsid w:val="00901478"/>
    <w:rsid w:val="009026FB"/>
    <w:rsid w:val="0090444D"/>
    <w:rsid w:val="00904603"/>
    <w:rsid w:val="00905396"/>
    <w:rsid w:val="00906895"/>
    <w:rsid w:val="00907CB9"/>
    <w:rsid w:val="0091225A"/>
    <w:rsid w:val="00912DF7"/>
    <w:rsid w:val="00927438"/>
    <w:rsid w:val="00927CF9"/>
    <w:rsid w:val="00933839"/>
    <w:rsid w:val="00935C85"/>
    <w:rsid w:val="00936509"/>
    <w:rsid w:val="009402E4"/>
    <w:rsid w:val="00942FFA"/>
    <w:rsid w:val="00944A8F"/>
    <w:rsid w:val="00944FC5"/>
    <w:rsid w:val="00945D8E"/>
    <w:rsid w:val="00946A1F"/>
    <w:rsid w:val="00947176"/>
    <w:rsid w:val="009473DE"/>
    <w:rsid w:val="00951000"/>
    <w:rsid w:val="0095520F"/>
    <w:rsid w:val="00955669"/>
    <w:rsid w:val="00956AEB"/>
    <w:rsid w:val="00956BB8"/>
    <w:rsid w:val="009630BC"/>
    <w:rsid w:val="009706AA"/>
    <w:rsid w:val="00971292"/>
    <w:rsid w:val="00980746"/>
    <w:rsid w:val="00981D35"/>
    <w:rsid w:val="009830B2"/>
    <w:rsid w:val="00985D1E"/>
    <w:rsid w:val="0099071A"/>
    <w:rsid w:val="009936F2"/>
    <w:rsid w:val="00993A7F"/>
    <w:rsid w:val="00996198"/>
    <w:rsid w:val="00997DC2"/>
    <w:rsid w:val="009A0A48"/>
    <w:rsid w:val="009A0B49"/>
    <w:rsid w:val="009A7E25"/>
    <w:rsid w:val="009A7E93"/>
    <w:rsid w:val="009B0B91"/>
    <w:rsid w:val="009B25DB"/>
    <w:rsid w:val="009B2EC4"/>
    <w:rsid w:val="009B4400"/>
    <w:rsid w:val="009B4DFE"/>
    <w:rsid w:val="009B5D08"/>
    <w:rsid w:val="009B780F"/>
    <w:rsid w:val="009C1A72"/>
    <w:rsid w:val="009C211E"/>
    <w:rsid w:val="009C3DD9"/>
    <w:rsid w:val="009C46F8"/>
    <w:rsid w:val="009C69E0"/>
    <w:rsid w:val="009C6A01"/>
    <w:rsid w:val="009C6ADC"/>
    <w:rsid w:val="009D0B62"/>
    <w:rsid w:val="009D56AE"/>
    <w:rsid w:val="009D6119"/>
    <w:rsid w:val="009D6CA4"/>
    <w:rsid w:val="009E15C5"/>
    <w:rsid w:val="009E1BAB"/>
    <w:rsid w:val="009E1CE6"/>
    <w:rsid w:val="009E46B6"/>
    <w:rsid w:val="009F2D1A"/>
    <w:rsid w:val="009F316E"/>
    <w:rsid w:val="009F4F96"/>
    <w:rsid w:val="009F51C5"/>
    <w:rsid w:val="009F521B"/>
    <w:rsid w:val="009F727E"/>
    <w:rsid w:val="009F7A37"/>
    <w:rsid w:val="00A01157"/>
    <w:rsid w:val="00A0309B"/>
    <w:rsid w:val="00A03144"/>
    <w:rsid w:val="00A05081"/>
    <w:rsid w:val="00A103CE"/>
    <w:rsid w:val="00A147B5"/>
    <w:rsid w:val="00A154C6"/>
    <w:rsid w:val="00A23E49"/>
    <w:rsid w:val="00A27432"/>
    <w:rsid w:val="00A308CA"/>
    <w:rsid w:val="00A34FC2"/>
    <w:rsid w:val="00A36E7F"/>
    <w:rsid w:val="00A4529A"/>
    <w:rsid w:val="00A45AB3"/>
    <w:rsid w:val="00A500B1"/>
    <w:rsid w:val="00A514AC"/>
    <w:rsid w:val="00A529AF"/>
    <w:rsid w:val="00A52F8F"/>
    <w:rsid w:val="00A53185"/>
    <w:rsid w:val="00A53D4E"/>
    <w:rsid w:val="00A5527E"/>
    <w:rsid w:val="00A55C0F"/>
    <w:rsid w:val="00A5624C"/>
    <w:rsid w:val="00A60451"/>
    <w:rsid w:val="00A62C61"/>
    <w:rsid w:val="00A64980"/>
    <w:rsid w:val="00A6644E"/>
    <w:rsid w:val="00A67F4C"/>
    <w:rsid w:val="00A70733"/>
    <w:rsid w:val="00A7162E"/>
    <w:rsid w:val="00A72052"/>
    <w:rsid w:val="00A73327"/>
    <w:rsid w:val="00A735B3"/>
    <w:rsid w:val="00A73885"/>
    <w:rsid w:val="00A7393A"/>
    <w:rsid w:val="00A7607C"/>
    <w:rsid w:val="00A774BE"/>
    <w:rsid w:val="00A805C6"/>
    <w:rsid w:val="00A829E9"/>
    <w:rsid w:val="00A86E1F"/>
    <w:rsid w:val="00A87A0C"/>
    <w:rsid w:val="00A87C45"/>
    <w:rsid w:val="00A91B31"/>
    <w:rsid w:val="00A93856"/>
    <w:rsid w:val="00A94709"/>
    <w:rsid w:val="00A94DB5"/>
    <w:rsid w:val="00A975D6"/>
    <w:rsid w:val="00AA2B6A"/>
    <w:rsid w:val="00AA329A"/>
    <w:rsid w:val="00AA50E5"/>
    <w:rsid w:val="00AA602E"/>
    <w:rsid w:val="00AA6039"/>
    <w:rsid w:val="00AA677C"/>
    <w:rsid w:val="00AA6BA9"/>
    <w:rsid w:val="00AB142D"/>
    <w:rsid w:val="00AB54ED"/>
    <w:rsid w:val="00AB57D5"/>
    <w:rsid w:val="00AB59C3"/>
    <w:rsid w:val="00AC05AC"/>
    <w:rsid w:val="00AC1B2E"/>
    <w:rsid w:val="00AC3621"/>
    <w:rsid w:val="00AC7D12"/>
    <w:rsid w:val="00AD55C5"/>
    <w:rsid w:val="00AD694E"/>
    <w:rsid w:val="00AD6CBA"/>
    <w:rsid w:val="00AE24AA"/>
    <w:rsid w:val="00AE3007"/>
    <w:rsid w:val="00AE37F9"/>
    <w:rsid w:val="00AE3E6E"/>
    <w:rsid w:val="00AE7BB7"/>
    <w:rsid w:val="00AF1C47"/>
    <w:rsid w:val="00AF39CA"/>
    <w:rsid w:val="00AF686C"/>
    <w:rsid w:val="00B043D1"/>
    <w:rsid w:val="00B10096"/>
    <w:rsid w:val="00B1223F"/>
    <w:rsid w:val="00B12782"/>
    <w:rsid w:val="00B14B04"/>
    <w:rsid w:val="00B16782"/>
    <w:rsid w:val="00B3233B"/>
    <w:rsid w:val="00B41EC2"/>
    <w:rsid w:val="00B45BBF"/>
    <w:rsid w:val="00B508C3"/>
    <w:rsid w:val="00B50D8C"/>
    <w:rsid w:val="00B51348"/>
    <w:rsid w:val="00B53D33"/>
    <w:rsid w:val="00B54D99"/>
    <w:rsid w:val="00B579F7"/>
    <w:rsid w:val="00B60A76"/>
    <w:rsid w:val="00B64AB0"/>
    <w:rsid w:val="00B653FA"/>
    <w:rsid w:val="00B73400"/>
    <w:rsid w:val="00B764BB"/>
    <w:rsid w:val="00B80710"/>
    <w:rsid w:val="00B923F9"/>
    <w:rsid w:val="00B931B7"/>
    <w:rsid w:val="00BA2C6B"/>
    <w:rsid w:val="00BA3545"/>
    <w:rsid w:val="00BA3B78"/>
    <w:rsid w:val="00BA71F3"/>
    <w:rsid w:val="00BB1189"/>
    <w:rsid w:val="00BB2D0A"/>
    <w:rsid w:val="00BB5B9E"/>
    <w:rsid w:val="00BC0E05"/>
    <w:rsid w:val="00BC0F2D"/>
    <w:rsid w:val="00BC1B89"/>
    <w:rsid w:val="00BC299D"/>
    <w:rsid w:val="00BC2AC5"/>
    <w:rsid w:val="00BC6199"/>
    <w:rsid w:val="00BC70FE"/>
    <w:rsid w:val="00BD7C20"/>
    <w:rsid w:val="00BE2997"/>
    <w:rsid w:val="00BE77A2"/>
    <w:rsid w:val="00BF2286"/>
    <w:rsid w:val="00BF30AD"/>
    <w:rsid w:val="00BF53AC"/>
    <w:rsid w:val="00BF5D2B"/>
    <w:rsid w:val="00C02BD7"/>
    <w:rsid w:val="00C02F20"/>
    <w:rsid w:val="00C05890"/>
    <w:rsid w:val="00C0758F"/>
    <w:rsid w:val="00C07DFD"/>
    <w:rsid w:val="00C122E1"/>
    <w:rsid w:val="00C12692"/>
    <w:rsid w:val="00C12BE1"/>
    <w:rsid w:val="00C13557"/>
    <w:rsid w:val="00C15683"/>
    <w:rsid w:val="00C1744B"/>
    <w:rsid w:val="00C215D1"/>
    <w:rsid w:val="00C21F01"/>
    <w:rsid w:val="00C23BC6"/>
    <w:rsid w:val="00C26080"/>
    <w:rsid w:val="00C312E0"/>
    <w:rsid w:val="00C315D0"/>
    <w:rsid w:val="00C33BFB"/>
    <w:rsid w:val="00C33EBE"/>
    <w:rsid w:val="00C36B78"/>
    <w:rsid w:val="00C413EE"/>
    <w:rsid w:val="00C421D2"/>
    <w:rsid w:val="00C434E4"/>
    <w:rsid w:val="00C44CC1"/>
    <w:rsid w:val="00C4634D"/>
    <w:rsid w:val="00C51AEB"/>
    <w:rsid w:val="00C546E4"/>
    <w:rsid w:val="00C55D3F"/>
    <w:rsid w:val="00C56112"/>
    <w:rsid w:val="00C5671E"/>
    <w:rsid w:val="00C602EC"/>
    <w:rsid w:val="00C62682"/>
    <w:rsid w:val="00C63FE8"/>
    <w:rsid w:val="00C64A04"/>
    <w:rsid w:val="00C66724"/>
    <w:rsid w:val="00C66C9A"/>
    <w:rsid w:val="00C74362"/>
    <w:rsid w:val="00C749D9"/>
    <w:rsid w:val="00C74C95"/>
    <w:rsid w:val="00C813F4"/>
    <w:rsid w:val="00C81881"/>
    <w:rsid w:val="00C81E1F"/>
    <w:rsid w:val="00C82A47"/>
    <w:rsid w:val="00C90CD3"/>
    <w:rsid w:val="00C92BA7"/>
    <w:rsid w:val="00C931C2"/>
    <w:rsid w:val="00C939A8"/>
    <w:rsid w:val="00C9400B"/>
    <w:rsid w:val="00C9663C"/>
    <w:rsid w:val="00C9727B"/>
    <w:rsid w:val="00CA00ED"/>
    <w:rsid w:val="00CA2EB1"/>
    <w:rsid w:val="00CB231D"/>
    <w:rsid w:val="00CB2BB1"/>
    <w:rsid w:val="00CB2C84"/>
    <w:rsid w:val="00CB38CD"/>
    <w:rsid w:val="00CB3D70"/>
    <w:rsid w:val="00CB50C7"/>
    <w:rsid w:val="00CC032F"/>
    <w:rsid w:val="00CC0A7F"/>
    <w:rsid w:val="00CC0C57"/>
    <w:rsid w:val="00CC15E6"/>
    <w:rsid w:val="00CC3412"/>
    <w:rsid w:val="00CC57BB"/>
    <w:rsid w:val="00CC6D33"/>
    <w:rsid w:val="00CD2CD8"/>
    <w:rsid w:val="00CD392F"/>
    <w:rsid w:val="00CD4C03"/>
    <w:rsid w:val="00CD5178"/>
    <w:rsid w:val="00CD5C97"/>
    <w:rsid w:val="00CD73FA"/>
    <w:rsid w:val="00CE0CF5"/>
    <w:rsid w:val="00CE0F05"/>
    <w:rsid w:val="00CE4884"/>
    <w:rsid w:val="00CE48FC"/>
    <w:rsid w:val="00CE7EAC"/>
    <w:rsid w:val="00CF326A"/>
    <w:rsid w:val="00CF33AD"/>
    <w:rsid w:val="00CF74B5"/>
    <w:rsid w:val="00CF7586"/>
    <w:rsid w:val="00D04673"/>
    <w:rsid w:val="00D06703"/>
    <w:rsid w:val="00D06A02"/>
    <w:rsid w:val="00D072E0"/>
    <w:rsid w:val="00D12232"/>
    <w:rsid w:val="00D1296A"/>
    <w:rsid w:val="00D14347"/>
    <w:rsid w:val="00D143E6"/>
    <w:rsid w:val="00D2548D"/>
    <w:rsid w:val="00D27AF6"/>
    <w:rsid w:val="00D27BBD"/>
    <w:rsid w:val="00D33263"/>
    <w:rsid w:val="00D36053"/>
    <w:rsid w:val="00D36235"/>
    <w:rsid w:val="00D40EBF"/>
    <w:rsid w:val="00D423CF"/>
    <w:rsid w:val="00D43EFD"/>
    <w:rsid w:val="00D476CF"/>
    <w:rsid w:val="00D47A80"/>
    <w:rsid w:val="00D52CAA"/>
    <w:rsid w:val="00D5430B"/>
    <w:rsid w:val="00D54B5B"/>
    <w:rsid w:val="00D56CBF"/>
    <w:rsid w:val="00D57289"/>
    <w:rsid w:val="00D61D24"/>
    <w:rsid w:val="00D6280E"/>
    <w:rsid w:val="00D63D29"/>
    <w:rsid w:val="00D67E71"/>
    <w:rsid w:val="00D742D9"/>
    <w:rsid w:val="00D77BC1"/>
    <w:rsid w:val="00D81730"/>
    <w:rsid w:val="00D867DC"/>
    <w:rsid w:val="00D91E82"/>
    <w:rsid w:val="00DA006E"/>
    <w:rsid w:val="00DA30EE"/>
    <w:rsid w:val="00DA58E1"/>
    <w:rsid w:val="00DA71DC"/>
    <w:rsid w:val="00DA7EB5"/>
    <w:rsid w:val="00DA7F9A"/>
    <w:rsid w:val="00DB37D0"/>
    <w:rsid w:val="00DB5163"/>
    <w:rsid w:val="00DB6406"/>
    <w:rsid w:val="00DC1FD9"/>
    <w:rsid w:val="00DC2DDE"/>
    <w:rsid w:val="00DC341E"/>
    <w:rsid w:val="00DC63BE"/>
    <w:rsid w:val="00DE6A2E"/>
    <w:rsid w:val="00DF0307"/>
    <w:rsid w:val="00DF069F"/>
    <w:rsid w:val="00DF4218"/>
    <w:rsid w:val="00DF5380"/>
    <w:rsid w:val="00E00D0D"/>
    <w:rsid w:val="00E0191F"/>
    <w:rsid w:val="00E01E6D"/>
    <w:rsid w:val="00E021B8"/>
    <w:rsid w:val="00E03453"/>
    <w:rsid w:val="00E06367"/>
    <w:rsid w:val="00E0668A"/>
    <w:rsid w:val="00E06CEF"/>
    <w:rsid w:val="00E10DA4"/>
    <w:rsid w:val="00E153F5"/>
    <w:rsid w:val="00E16AD2"/>
    <w:rsid w:val="00E20B1A"/>
    <w:rsid w:val="00E210A9"/>
    <w:rsid w:val="00E21C07"/>
    <w:rsid w:val="00E224B8"/>
    <w:rsid w:val="00E23157"/>
    <w:rsid w:val="00E25062"/>
    <w:rsid w:val="00E257CD"/>
    <w:rsid w:val="00E262C5"/>
    <w:rsid w:val="00E2696D"/>
    <w:rsid w:val="00E30580"/>
    <w:rsid w:val="00E345E9"/>
    <w:rsid w:val="00E36F12"/>
    <w:rsid w:val="00E370FF"/>
    <w:rsid w:val="00E45B4A"/>
    <w:rsid w:val="00E5231D"/>
    <w:rsid w:val="00E555F6"/>
    <w:rsid w:val="00E55FF9"/>
    <w:rsid w:val="00E56886"/>
    <w:rsid w:val="00E578CA"/>
    <w:rsid w:val="00E60D8A"/>
    <w:rsid w:val="00E64512"/>
    <w:rsid w:val="00E71B9E"/>
    <w:rsid w:val="00E71C02"/>
    <w:rsid w:val="00E72084"/>
    <w:rsid w:val="00E72646"/>
    <w:rsid w:val="00E72EBC"/>
    <w:rsid w:val="00E76040"/>
    <w:rsid w:val="00E76700"/>
    <w:rsid w:val="00E8540F"/>
    <w:rsid w:val="00E93525"/>
    <w:rsid w:val="00E955FD"/>
    <w:rsid w:val="00E95E00"/>
    <w:rsid w:val="00E96CCF"/>
    <w:rsid w:val="00E97255"/>
    <w:rsid w:val="00E976BF"/>
    <w:rsid w:val="00EA16ED"/>
    <w:rsid w:val="00EA4149"/>
    <w:rsid w:val="00EA4D3A"/>
    <w:rsid w:val="00EA5889"/>
    <w:rsid w:val="00EA7A0D"/>
    <w:rsid w:val="00EA7FF4"/>
    <w:rsid w:val="00EB0B02"/>
    <w:rsid w:val="00EB0B6C"/>
    <w:rsid w:val="00EB4E51"/>
    <w:rsid w:val="00EB735D"/>
    <w:rsid w:val="00EC26B6"/>
    <w:rsid w:val="00EC4F42"/>
    <w:rsid w:val="00EC6554"/>
    <w:rsid w:val="00EC6ABA"/>
    <w:rsid w:val="00ED0331"/>
    <w:rsid w:val="00ED0CD1"/>
    <w:rsid w:val="00ED1D8D"/>
    <w:rsid w:val="00ED3FCF"/>
    <w:rsid w:val="00ED4685"/>
    <w:rsid w:val="00ED6EB8"/>
    <w:rsid w:val="00EE024A"/>
    <w:rsid w:val="00EE42C0"/>
    <w:rsid w:val="00EE55CD"/>
    <w:rsid w:val="00EE7C97"/>
    <w:rsid w:val="00EF13E5"/>
    <w:rsid w:val="00EF1EF6"/>
    <w:rsid w:val="00EF7AC0"/>
    <w:rsid w:val="00F023B7"/>
    <w:rsid w:val="00F05100"/>
    <w:rsid w:val="00F0745C"/>
    <w:rsid w:val="00F07760"/>
    <w:rsid w:val="00F07F94"/>
    <w:rsid w:val="00F10689"/>
    <w:rsid w:val="00F11675"/>
    <w:rsid w:val="00F11A9A"/>
    <w:rsid w:val="00F11BEE"/>
    <w:rsid w:val="00F11D9C"/>
    <w:rsid w:val="00F13104"/>
    <w:rsid w:val="00F13256"/>
    <w:rsid w:val="00F2286B"/>
    <w:rsid w:val="00F252B8"/>
    <w:rsid w:val="00F253F0"/>
    <w:rsid w:val="00F26E76"/>
    <w:rsid w:val="00F27952"/>
    <w:rsid w:val="00F30FF9"/>
    <w:rsid w:val="00F326C2"/>
    <w:rsid w:val="00F33AE0"/>
    <w:rsid w:val="00F33BD6"/>
    <w:rsid w:val="00F34482"/>
    <w:rsid w:val="00F366EE"/>
    <w:rsid w:val="00F37D73"/>
    <w:rsid w:val="00F41D30"/>
    <w:rsid w:val="00F43DD2"/>
    <w:rsid w:val="00F44547"/>
    <w:rsid w:val="00F44CCC"/>
    <w:rsid w:val="00F45ACB"/>
    <w:rsid w:val="00F4628B"/>
    <w:rsid w:val="00F4699A"/>
    <w:rsid w:val="00F46F35"/>
    <w:rsid w:val="00F50E9D"/>
    <w:rsid w:val="00F51901"/>
    <w:rsid w:val="00F5246C"/>
    <w:rsid w:val="00F53376"/>
    <w:rsid w:val="00F542FE"/>
    <w:rsid w:val="00F57160"/>
    <w:rsid w:val="00F57D8E"/>
    <w:rsid w:val="00F604A8"/>
    <w:rsid w:val="00F61AF0"/>
    <w:rsid w:val="00F6201C"/>
    <w:rsid w:val="00F6207C"/>
    <w:rsid w:val="00F660F6"/>
    <w:rsid w:val="00F7151D"/>
    <w:rsid w:val="00F72C0E"/>
    <w:rsid w:val="00F8067E"/>
    <w:rsid w:val="00F81214"/>
    <w:rsid w:val="00F818DA"/>
    <w:rsid w:val="00F823AE"/>
    <w:rsid w:val="00F83D75"/>
    <w:rsid w:val="00F858F0"/>
    <w:rsid w:val="00F92376"/>
    <w:rsid w:val="00F94F6E"/>
    <w:rsid w:val="00F95B73"/>
    <w:rsid w:val="00F96160"/>
    <w:rsid w:val="00F9694B"/>
    <w:rsid w:val="00F96CEE"/>
    <w:rsid w:val="00FA09C0"/>
    <w:rsid w:val="00FA4352"/>
    <w:rsid w:val="00FB0B07"/>
    <w:rsid w:val="00FC51A4"/>
    <w:rsid w:val="00FC6F59"/>
    <w:rsid w:val="00FD008C"/>
    <w:rsid w:val="00FD0D16"/>
    <w:rsid w:val="00FD4A47"/>
    <w:rsid w:val="00FD5220"/>
    <w:rsid w:val="00FD5BF6"/>
    <w:rsid w:val="00FD6A63"/>
    <w:rsid w:val="00FD7F02"/>
    <w:rsid w:val="00FE154C"/>
    <w:rsid w:val="00FE267B"/>
    <w:rsid w:val="00FE2BA2"/>
    <w:rsid w:val="00FE2E1A"/>
    <w:rsid w:val="00FE5AE2"/>
    <w:rsid w:val="00FE6D76"/>
    <w:rsid w:val="00FE702C"/>
    <w:rsid w:val="00FF6DB7"/>
    <w:rsid w:val="00FF71A1"/>
    <w:rsid w:val="00FF769C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B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B5163"/>
  </w:style>
  <w:style w:type="paragraph" w:customStyle="1" w:styleId="c14">
    <w:name w:val="c14"/>
    <w:basedOn w:val="a"/>
    <w:rsid w:val="00DB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B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B5163"/>
    <w:pPr>
      <w:spacing w:after="0" w:line="240" w:lineRule="auto"/>
      <w:ind w:left="-851" w:right="-1134" w:firstLine="709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5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30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cp:lastPrinted>2020-01-23T10:44:00Z</cp:lastPrinted>
  <dcterms:created xsi:type="dcterms:W3CDTF">2016-05-03T16:54:00Z</dcterms:created>
  <dcterms:modified xsi:type="dcterms:W3CDTF">2020-01-24T18:28:00Z</dcterms:modified>
</cp:coreProperties>
</file>