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20" w:rsidRDefault="00766020" w:rsidP="00930B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341873"/>
            <wp:effectExtent l="19050" t="0" r="3175" b="0"/>
            <wp:docPr id="1" name="Рисунок 1" descr="C:\Documents and Settings\каб 41\Рабочий стол\РП 19 - 20\ТИТУЛ лист\титул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б 41\Рабочий стол\РП 19 - 20\ТИТУЛ лист\титул 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20" w:rsidRDefault="00766020" w:rsidP="00930BAB">
      <w:pPr>
        <w:jc w:val="both"/>
        <w:rPr>
          <w:sz w:val="28"/>
          <w:szCs w:val="28"/>
        </w:rPr>
      </w:pPr>
    </w:p>
    <w:p w:rsidR="00766020" w:rsidRDefault="00766020" w:rsidP="00930BAB">
      <w:pPr>
        <w:jc w:val="both"/>
        <w:rPr>
          <w:sz w:val="28"/>
          <w:szCs w:val="28"/>
        </w:rPr>
      </w:pPr>
    </w:p>
    <w:p w:rsidR="00766020" w:rsidRDefault="00766020" w:rsidP="00930BAB">
      <w:pPr>
        <w:jc w:val="both"/>
        <w:rPr>
          <w:sz w:val="28"/>
          <w:szCs w:val="28"/>
        </w:rPr>
      </w:pPr>
    </w:p>
    <w:p w:rsidR="00766020" w:rsidRDefault="00766020" w:rsidP="00930BAB">
      <w:pPr>
        <w:jc w:val="both"/>
        <w:rPr>
          <w:sz w:val="28"/>
          <w:szCs w:val="28"/>
        </w:rPr>
      </w:pPr>
    </w:p>
    <w:p w:rsidR="00930BAB" w:rsidRPr="00930BAB" w:rsidRDefault="00930BAB" w:rsidP="00930BAB">
      <w:pPr>
        <w:jc w:val="both"/>
        <w:rPr>
          <w:sz w:val="28"/>
          <w:szCs w:val="28"/>
        </w:rPr>
      </w:pPr>
      <w:r w:rsidRPr="00930BAB">
        <w:rPr>
          <w:sz w:val="28"/>
          <w:szCs w:val="28"/>
        </w:rPr>
        <w:lastRenderedPageBreak/>
        <w:t xml:space="preserve">Данная рабочая программа направлена на достижение планируемых результатов Федерального Государственного Образовательного Стандарта у обучающихся </w:t>
      </w:r>
      <w:r>
        <w:rPr>
          <w:sz w:val="28"/>
          <w:szCs w:val="28"/>
        </w:rPr>
        <w:t xml:space="preserve">10 </w:t>
      </w:r>
      <w:r w:rsidRPr="00930BAB">
        <w:rPr>
          <w:sz w:val="28"/>
          <w:szCs w:val="28"/>
        </w:rPr>
        <w:t>класса общеобразовательных учреждений.</w:t>
      </w:r>
    </w:p>
    <w:p w:rsidR="00930BAB" w:rsidRPr="00930BAB" w:rsidRDefault="00930BAB" w:rsidP="00930BAB">
      <w:pPr>
        <w:ind w:firstLine="360"/>
        <w:jc w:val="both"/>
        <w:rPr>
          <w:sz w:val="28"/>
          <w:szCs w:val="28"/>
        </w:rPr>
      </w:pPr>
      <w:r w:rsidRPr="00930BAB">
        <w:rPr>
          <w:sz w:val="28"/>
          <w:szCs w:val="28"/>
        </w:rPr>
        <w:t>Программа основывается на требованиях ФГОС основного общего образования (http://standart.edu.ru) ,  содержании Примерной программы по иностранному языку (Примерные программы основного общего образования. Иностранный язык. – М.: Просвещение, 2011. – (Серия «Стандарты второго поколения») и основной образовательной программы ОУ.</w:t>
      </w:r>
    </w:p>
    <w:p w:rsidR="00930BAB" w:rsidRPr="00930BAB" w:rsidRDefault="00930BAB" w:rsidP="00930BAB">
      <w:pPr>
        <w:pStyle w:val="4"/>
        <w:spacing w:before="0" w:line="240" w:lineRule="auto"/>
        <w:ind w:firstLine="426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30BA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Рабочая программа по английскому языку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МАОУ «Школы №22», примерной программы основного общего образования по английскому языку с учетом авторской программы по английскому языку В.Г.Апальков Английский язык. Предметная линия учебников «Английский в фокусе» Рабочие программы. 2 – 11 классы. Москва «Просвещение» 2018.</w:t>
      </w:r>
    </w:p>
    <w:p w:rsidR="00930BAB" w:rsidRPr="00930BAB" w:rsidRDefault="00930BAB" w:rsidP="00930BAB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30BA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Рабочая программа ориентирована на использование учебно-методического комплекса: Ю.Е.Ваулина, Д. Дули, О.Е.Подоляко , В. Эванс. УМК «Английский в фокусе»» для </w:t>
      </w:r>
      <w:r w:rsidRPr="0076602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10</w:t>
      </w:r>
      <w:r w:rsidRPr="00930BA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класса – М.: ExpressPublishing: «Просвещение», 2016. Выбор данной авторской программы и учебно-методического комплекта обусловлен основной образовательной программой основного общего образования МАОУ «Школы №22».</w:t>
      </w:r>
    </w:p>
    <w:p w:rsidR="00003084" w:rsidRPr="00930BAB" w:rsidRDefault="00003084" w:rsidP="00930BAB">
      <w:pPr>
        <w:jc w:val="both"/>
        <w:rPr>
          <w:sz w:val="28"/>
          <w:szCs w:val="28"/>
        </w:rPr>
      </w:pP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b/>
          <w:bCs/>
          <w:color w:val="000000"/>
          <w:kern w:val="0"/>
          <w:sz w:val="28"/>
          <w:szCs w:val="28"/>
        </w:rPr>
        <w:t>Личностными </w:t>
      </w:r>
      <w:r w:rsidRPr="00930BAB">
        <w:rPr>
          <w:rFonts w:eastAsia="Times New Roman"/>
          <w:color w:val="000000"/>
          <w:kern w:val="0"/>
          <w:sz w:val="28"/>
          <w:szCs w:val="28"/>
        </w:rPr>
        <w:t>результатами являются:</w:t>
      </w:r>
    </w:p>
    <w:p w:rsidR="00930BAB" w:rsidRPr="00930BAB" w:rsidRDefault="00930BAB" w:rsidP="00930BAB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воспитание толерантности, патриотизма, осознание своей этнической принадлежности, знание истории, языка, культуры своего народа и народа изучаемого языка, основ культурного наследия человечества.</w:t>
      </w:r>
    </w:p>
    <w:p w:rsidR="00930BAB" w:rsidRPr="00930BAB" w:rsidRDefault="00930BAB" w:rsidP="00930BAB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30BAB" w:rsidRPr="00930BAB" w:rsidRDefault="00930BAB" w:rsidP="00930BAB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30BAB" w:rsidRPr="00930BAB" w:rsidRDefault="00930BAB" w:rsidP="00930BAB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 родного и изучаемого языка, ценностям народов мира; готовности и способности вести диалог с другими людьми и достигать в нём взаимопонимания;</w:t>
      </w:r>
    </w:p>
    <w:p w:rsidR="00930BAB" w:rsidRPr="00930BAB" w:rsidRDefault="00930BAB" w:rsidP="00930BAB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30BAB" w:rsidRPr="00930BAB" w:rsidRDefault="00930BAB" w:rsidP="00930BAB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30BAB" w:rsidRPr="00930BAB" w:rsidRDefault="00930BAB" w:rsidP="00930BAB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учебноисследовательской, творческой и других видах деятельности;</w:t>
      </w:r>
    </w:p>
    <w:p w:rsidR="00930BAB" w:rsidRPr="00930BAB" w:rsidRDefault="00930BAB" w:rsidP="00930BAB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930BAB" w:rsidRPr="00930BAB" w:rsidRDefault="00930BAB" w:rsidP="00930BAB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30BAB" w:rsidRPr="00930BAB" w:rsidRDefault="00930BAB" w:rsidP="00930BAB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30BAB" w:rsidRPr="00930BAB" w:rsidRDefault="00930BAB" w:rsidP="00930BAB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930BAB" w:rsidRPr="00930BAB" w:rsidRDefault="00930BAB" w:rsidP="00930BAB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930BAB" w:rsidRPr="00930BAB" w:rsidRDefault="00930BAB" w:rsidP="00930BAB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осознание возможностей самореализации средствами иностранного языка;</w:t>
      </w:r>
    </w:p>
    <w:p w:rsidR="00930BAB" w:rsidRPr="00930BAB" w:rsidRDefault="00930BAB" w:rsidP="00930BAB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стремление к совершенствованию речевой культуры в целом;</w:t>
      </w:r>
    </w:p>
    <w:p w:rsidR="00930BAB" w:rsidRPr="00930BAB" w:rsidRDefault="00930BAB" w:rsidP="00930BAB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930BAB" w:rsidRPr="00930BAB" w:rsidRDefault="00930BAB" w:rsidP="00930BAB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930BAB" w:rsidRPr="00930BAB" w:rsidRDefault="00930BAB" w:rsidP="00930BAB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930BAB" w:rsidRPr="00930BAB" w:rsidRDefault="00930BAB" w:rsidP="00930BAB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</w:t>
      </w:r>
      <w:r w:rsidRPr="00930BAB">
        <w:rPr>
          <w:rFonts w:eastAsia="Times New Roman"/>
          <w:color w:val="000000"/>
          <w:kern w:val="0"/>
          <w:sz w:val="28"/>
          <w:szCs w:val="28"/>
        </w:rPr>
        <w:lastRenderedPageBreak/>
        <w:t>стран; толерантное отношение к проявлениям иной культуры; осознание себя гражданином своей страны и мира;</w:t>
      </w:r>
    </w:p>
    <w:p w:rsidR="00930BAB" w:rsidRPr="00930BAB" w:rsidRDefault="00930BAB" w:rsidP="00930BAB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930BAB" w:rsidRPr="00930BAB" w:rsidRDefault="00930BAB" w:rsidP="00930BAB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b/>
          <w:bCs/>
          <w:color w:val="000000"/>
          <w:kern w:val="0"/>
          <w:sz w:val="28"/>
          <w:szCs w:val="28"/>
        </w:rPr>
        <w:t>Метапредметными</w:t>
      </w:r>
      <w:r w:rsidRPr="00930BAB">
        <w:rPr>
          <w:rFonts w:eastAsia="Times New Roman"/>
          <w:color w:val="000000"/>
          <w:kern w:val="0"/>
          <w:sz w:val="28"/>
          <w:szCs w:val="28"/>
        </w:rPr>
        <w:t> результатами являются:</w:t>
      </w:r>
    </w:p>
    <w:p w:rsidR="00930BAB" w:rsidRPr="00930BAB" w:rsidRDefault="00930BAB" w:rsidP="00930BAB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30BAB" w:rsidRPr="00930BAB" w:rsidRDefault="00930BAB" w:rsidP="00930BAB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30BAB" w:rsidRPr="00930BAB" w:rsidRDefault="00930BAB" w:rsidP="00930BAB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30BAB" w:rsidRPr="00930BAB" w:rsidRDefault="00930BAB" w:rsidP="00930BAB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930BAB" w:rsidRPr="00930BAB" w:rsidRDefault="00930BAB" w:rsidP="00930BAB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30BAB" w:rsidRPr="00930BAB" w:rsidRDefault="00930BAB" w:rsidP="00930BAB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родовидовых связей;</w:t>
      </w:r>
    </w:p>
    <w:p w:rsidR="00930BAB" w:rsidRPr="00930BAB" w:rsidRDefault="00930BAB" w:rsidP="00930BAB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930BAB" w:rsidRPr="00930BAB" w:rsidRDefault="00930BAB" w:rsidP="00930BAB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30BAB" w:rsidRPr="00930BAB" w:rsidRDefault="00930BAB" w:rsidP="00930BAB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</w:t>
      </w:r>
      <w:r w:rsidRPr="00930BAB">
        <w:rPr>
          <w:rFonts w:eastAsia="Times New Roman"/>
          <w:color w:val="000000"/>
          <w:kern w:val="0"/>
          <w:sz w:val="28"/>
          <w:szCs w:val="28"/>
        </w:rPr>
        <w:lastRenderedPageBreak/>
        <w:t>согласования позиций и учёта интересов; формулировать, аргументировать и отстаивать своё мнение;</w:t>
      </w:r>
    </w:p>
    <w:p w:rsidR="00930BAB" w:rsidRPr="00930BAB" w:rsidRDefault="00930BAB" w:rsidP="00930BAB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930BAB" w:rsidRPr="00930BAB" w:rsidRDefault="00930BAB" w:rsidP="00930BAB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930BAB" w:rsidRPr="00930BAB" w:rsidRDefault="00930BAB" w:rsidP="00930BAB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развитие умения планировать своё речевое и неречевое поведение;</w:t>
      </w:r>
    </w:p>
    <w:p w:rsidR="00930BAB" w:rsidRPr="00930BAB" w:rsidRDefault="00930BAB" w:rsidP="00930BAB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930BAB" w:rsidRPr="00930BAB" w:rsidRDefault="00930BAB" w:rsidP="00930BAB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930BAB" w:rsidRPr="00930BAB" w:rsidRDefault="00930BAB" w:rsidP="00930BAB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30BAB" w:rsidRPr="00930BAB" w:rsidRDefault="00930BAB" w:rsidP="00930BAB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b/>
          <w:bCs/>
          <w:color w:val="000000"/>
          <w:kern w:val="0"/>
          <w:sz w:val="28"/>
          <w:szCs w:val="28"/>
        </w:rPr>
        <w:t>Предметными результатами </w:t>
      </w:r>
      <w:r w:rsidRPr="00930BAB">
        <w:rPr>
          <w:rFonts w:eastAsia="Times New Roman"/>
          <w:color w:val="000000"/>
          <w:kern w:val="0"/>
          <w:sz w:val="28"/>
          <w:szCs w:val="28"/>
        </w:rPr>
        <w:t>являются: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b/>
          <w:bCs/>
          <w:color w:val="000000"/>
          <w:kern w:val="0"/>
          <w:sz w:val="28"/>
          <w:szCs w:val="28"/>
        </w:rPr>
        <w:t>А.</w:t>
      </w:r>
      <w:r w:rsidRPr="00930BAB">
        <w:rPr>
          <w:rFonts w:eastAsia="Times New Roman"/>
          <w:color w:val="000000"/>
          <w:kern w:val="0"/>
          <w:sz w:val="28"/>
          <w:szCs w:val="28"/>
        </w:rPr>
        <w:t> В коммуникативной сфере (т.е. владении иностранным языком как средством общения):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  <w:u w:val="single"/>
        </w:rPr>
        <w:t>Речевая компетенция в следующих видах речевой деятельности: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  <w:u w:val="single"/>
        </w:rPr>
        <w:t>В говорении: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  <w:u w:val="single"/>
        </w:rPr>
        <w:t>выпускник научится</w:t>
      </w:r>
    </w:p>
    <w:p w:rsidR="00930BAB" w:rsidRPr="00930BAB" w:rsidRDefault="00930BAB" w:rsidP="00930BAB">
      <w:pPr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930BAB" w:rsidRPr="00930BAB" w:rsidRDefault="00930BAB" w:rsidP="00930BAB">
      <w:pPr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930BAB" w:rsidRPr="00930BAB" w:rsidRDefault="00930BAB" w:rsidP="00930BAB">
      <w:pPr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рассказывать о себе, своей семье, друзьях, своих интересах и планах на будущее;</w:t>
      </w:r>
    </w:p>
    <w:p w:rsidR="00930BAB" w:rsidRPr="00930BAB" w:rsidRDefault="00930BAB" w:rsidP="00930BAB">
      <w:pPr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lastRenderedPageBreak/>
        <w:t>сообщать краткие сведения о своём городе/селе, о своей стране и странах изучаемого языка;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  <w:u w:val="single"/>
        </w:rPr>
        <w:t>выпускник получит возможность научиться</w:t>
      </w:r>
      <w:r w:rsidRPr="00930BAB">
        <w:rPr>
          <w:rFonts w:eastAsia="Times New Roman"/>
          <w:color w:val="000000"/>
          <w:kern w:val="0"/>
          <w:sz w:val="28"/>
          <w:szCs w:val="28"/>
        </w:rPr>
        <w:t> 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  <w:u w:val="single"/>
        </w:rPr>
        <w:t>В аудировании: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  <w:u w:val="single"/>
        </w:rPr>
        <w:t>выпускник научится</w:t>
      </w:r>
    </w:p>
    <w:p w:rsidR="00930BAB" w:rsidRPr="00930BAB" w:rsidRDefault="00930BAB" w:rsidP="00930BAB">
      <w:pPr>
        <w:numPr>
          <w:ilvl w:val="0"/>
          <w:numId w:val="4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воспринимать на слух и полностью понимать речь учителя, одноклассников;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  <w:u w:val="single"/>
        </w:rPr>
        <w:t>выпускник получит возможность научиться:</w:t>
      </w:r>
    </w:p>
    <w:p w:rsidR="00930BAB" w:rsidRPr="00930BAB" w:rsidRDefault="00930BAB" w:rsidP="00930BAB">
      <w:pPr>
        <w:numPr>
          <w:ilvl w:val="0"/>
          <w:numId w:val="5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930BAB" w:rsidRPr="00930BAB" w:rsidRDefault="00930BAB" w:rsidP="00930BAB">
      <w:pPr>
        <w:numPr>
          <w:ilvl w:val="0"/>
          <w:numId w:val="5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  <w:u w:val="single"/>
        </w:rPr>
        <w:t>В чтении: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  <w:u w:val="single"/>
        </w:rPr>
        <w:t>выпускник научится: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930BAB" w:rsidRPr="00930BAB" w:rsidRDefault="00930BAB" w:rsidP="00930BAB">
      <w:pPr>
        <w:numPr>
          <w:ilvl w:val="0"/>
          <w:numId w:val="6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930BAB" w:rsidRPr="00930BAB" w:rsidRDefault="00930BAB" w:rsidP="00930BAB">
      <w:pPr>
        <w:numPr>
          <w:ilvl w:val="0"/>
          <w:numId w:val="6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  <w:u w:val="single"/>
        </w:rPr>
        <w:t>выпускник получит возможность научиться:</w:t>
      </w:r>
    </w:p>
    <w:p w:rsidR="00930BAB" w:rsidRPr="00930BAB" w:rsidRDefault="00930BAB" w:rsidP="00930BAB">
      <w:pPr>
        <w:numPr>
          <w:ilvl w:val="0"/>
          <w:numId w:val="7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уметь оценивать полученную информацию, выражать своё мнение;</w:t>
      </w:r>
    </w:p>
    <w:p w:rsidR="00930BAB" w:rsidRPr="00930BAB" w:rsidRDefault="00930BAB" w:rsidP="00930BAB">
      <w:pPr>
        <w:numPr>
          <w:ilvl w:val="0"/>
          <w:numId w:val="7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читать аутентичные тексты с выборочным пониманием значимой/нужной/интересующей информации.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  <w:u w:val="single"/>
        </w:rPr>
        <w:t>В письменной речи: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  <w:u w:val="single"/>
        </w:rPr>
        <w:t>выпускник научится</w:t>
      </w:r>
    </w:p>
    <w:p w:rsidR="00930BAB" w:rsidRPr="00930BAB" w:rsidRDefault="00930BAB" w:rsidP="00930BAB">
      <w:pPr>
        <w:numPr>
          <w:ilvl w:val="0"/>
          <w:numId w:val="8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заполнять анкеты и формуляры;</w:t>
      </w:r>
    </w:p>
    <w:p w:rsidR="00930BAB" w:rsidRPr="00930BAB" w:rsidRDefault="00930BAB" w:rsidP="00930BAB">
      <w:pPr>
        <w:numPr>
          <w:ilvl w:val="0"/>
          <w:numId w:val="8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930BAB" w:rsidRPr="00930BAB" w:rsidRDefault="00930BAB" w:rsidP="00930BAB">
      <w:pPr>
        <w:numPr>
          <w:ilvl w:val="0"/>
          <w:numId w:val="8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lastRenderedPageBreak/>
        <w:t>составлять план, тезисы устного или письменного сообщения; кратко излагать результаты проектной деятельности.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  <w:u w:val="single"/>
        </w:rPr>
        <w:t>Языковая компетенция: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  <w:u w:val="single"/>
        </w:rPr>
        <w:t>выпускник научится</w:t>
      </w:r>
    </w:p>
    <w:p w:rsidR="00930BAB" w:rsidRPr="00930BAB" w:rsidRDefault="00930BAB" w:rsidP="00930BAB">
      <w:pPr>
        <w:numPr>
          <w:ilvl w:val="0"/>
          <w:numId w:val="9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применять правила написания слов, изученных в основной школе;</w:t>
      </w:r>
    </w:p>
    <w:p w:rsidR="00930BAB" w:rsidRPr="00930BAB" w:rsidRDefault="00930BAB" w:rsidP="00930BAB">
      <w:pPr>
        <w:numPr>
          <w:ilvl w:val="0"/>
          <w:numId w:val="9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адекватному произношению и различению на слух всех звуков иностранного языка; соблюдению правильного ударения в словах и фразах;</w:t>
      </w:r>
    </w:p>
    <w:p w:rsidR="00930BAB" w:rsidRPr="00930BAB" w:rsidRDefault="00930BAB" w:rsidP="00930BAB">
      <w:pPr>
        <w:numPr>
          <w:ilvl w:val="0"/>
          <w:numId w:val="9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соблюдать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930BAB" w:rsidRPr="00930BAB" w:rsidRDefault="00930BAB" w:rsidP="00930BAB">
      <w:pPr>
        <w:numPr>
          <w:ilvl w:val="0"/>
          <w:numId w:val="9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930BAB" w:rsidRPr="00930BAB" w:rsidRDefault="00930BAB" w:rsidP="00930BAB">
      <w:pPr>
        <w:numPr>
          <w:ilvl w:val="0"/>
          <w:numId w:val="9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пользоваться основными способами словообразования (аффиксации, словосложения, конверсии);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  <w:u w:val="single"/>
        </w:rPr>
        <w:t>выпускник получит возможность научиться:</w:t>
      </w:r>
    </w:p>
    <w:p w:rsidR="00930BAB" w:rsidRPr="00930BAB" w:rsidRDefault="00930BAB" w:rsidP="00930BAB">
      <w:pPr>
        <w:numPr>
          <w:ilvl w:val="0"/>
          <w:numId w:val="10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понимать и использовать явления многозначности слов иностранного языка: синонимии, антонимии и лексической сочетаемости;</w:t>
      </w:r>
    </w:p>
    <w:p w:rsidR="00930BAB" w:rsidRPr="00930BAB" w:rsidRDefault="00930BAB" w:rsidP="00930BAB">
      <w:pPr>
        <w:numPr>
          <w:ilvl w:val="0"/>
          <w:numId w:val="10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распознавать и употреблять в речи основные морфологические формы и синтаксические конструкции изучаемого языка;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  <w:u w:val="single"/>
        </w:rPr>
        <w:t>выпускник научится</w:t>
      </w:r>
    </w:p>
    <w:p w:rsidR="00930BAB" w:rsidRPr="00930BAB" w:rsidRDefault="00930BAB" w:rsidP="00930BAB">
      <w:pPr>
        <w:numPr>
          <w:ilvl w:val="0"/>
          <w:numId w:val="1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узнавать изученные грамматические явления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  <w:u w:val="single"/>
        </w:rPr>
        <w:t>выпускник получит возможность научиться</w:t>
      </w:r>
    </w:p>
    <w:p w:rsidR="00930BAB" w:rsidRPr="00930BAB" w:rsidRDefault="00930BAB" w:rsidP="00930BAB">
      <w:pPr>
        <w:numPr>
          <w:ilvl w:val="0"/>
          <w:numId w:val="1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распознавать основные различия систем иностранного и русского/родного языков.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  <w:u w:val="single"/>
        </w:rPr>
        <w:t>Социокультурная компетенция: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  <w:u w:val="single"/>
        </w:rPr>
        <w:t>выпускник получит возможность</w:t>
      </w:r>
    </w:p>
    <w:p w:rsidR="00930BAB" w:rsidRPr="00930BAB" w:rsidRDefault="00930BAB" w:rsidP="00930BAB">
      <w:pPr>
        <w:numPr>
          <w:ilvl w:val="0"/>
          <w:numId w:val="1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знать национально-культурные особенности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930BAB" w:rsidRPr="00930BAB" w:rsidRDefault="00930BAB" w:rsidP="00930BAB">
      <w:pPr>
        <w:numPr>
          <w:ilvl w:val="0"/>
          <w:numId w:val="1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lastRenderedPageBreak/>
        <w:t>распознавать и употреблять в устной и письменной речи основные нормы речевого этикета (реплики-клише, наиболее распространённую оценочную лексику), принятых в странах изучаемого языка;</w:t>
      </w:r>
    </w:p>
    <w:p w:rsidR="00930BAB" w:rsidRPr="00930BAB" w:rsidRDefault="00930BAB" w:rsidP="00930BAB">
      <w:pPr>
        <w:numPr>
          <w:ilvl w:val="0"/>
          <w:numId w:val="1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знать употребительную фоновую лексику и реалии страны/стран изучаемого языка, некоторые распространённые образцы фольклора (скороговорок, поговорок, пословиц);</w:t>
      </w:r>
    </w:p>
    <w:p w:rsidR="00930BAB" w:rsidRPr="00930BAB" w:rsidRDefault="00930BAB" w:rsidP="00930BAB">
      <w:pPr>
        <w:numPr>
          <w:ilvl w:val="0"/>
          <w:numId w:val="1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познакомиться с образцами художественной, публицистической и научно-популярной литературы;</w:t>
      </w:r>
    </w:p>
    <w:p w:rsidR="00930BAB" w:rsidRPr="00930BAB" w:rsidRDefault="00930BAB" w:rsidP="00930BAB">
      <w:pPr>
        <w:numPr>
          <w:ilvl w:val="0"/>
          <w:numId w:val="1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получить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930BAB" w:rsidRPr="00930BAB" w:rsidRDefault="00930BAB" w:rsidP="00930BAB">
      <w:pPr>
        <w:numPr>
          <w:ilvl w:val="0"/>
          <w:numId w:val="1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получить представление о сходстве и различиях в традициях своей страны и стран изучаемого языка;</w:t>
      </w:r>
    </w:p>
    <w:p w:rsidR="00930BAB" w:rsidRPr="00930BAB" w:rsidRDefault="00930BAB" w:rsidP="00930BAB">
      <w:pPr>
        <w:numPr>
          <w:ilvl w:val="0"/>
          <w:numId w:val="1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понимать роль владения иностранными языками в современном мире.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  <w:u w:val="single"/>
        </w:rPr>
        <w:t>Компенсаторная компетенция </w:t>
      </w:r>
      <w:r w:rsidRPr="00930BAB">
        <w:rPr>
          <w:rFonts w:eastAsia="Times New Roman"/>
          <w:color w:val="000000"/>
          <w:kern w:val="0"/>
          <w:sz w:val="28"/>
          <w:szCs w:val="28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b/>
          <w:bCs/>
          <w:color w:val="000000"/>
          <w:kern w:val="0"/>
          <w:sz w:val="28"/>
          <w:szCs w:val="28"/>
        </w:rPr>
        <w:t>Б. </w:t>
      </w:r>
      <w:r w:rsidRPr="00930BAB">
        <w:rPr>
          <w:rFonts w:eastAsia="Times New Roman"/>
          <w:color w:val="000000"/>
          <w:kern w:val="0"/>
          <w:sz w:val="28"/>
          <w:szCs w:val="28"/>
        </w:rPr>
        <w:t>В познавательной сфере: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  <w:u w:val="single"/>
        </w:rPr>
        <w:t>выпускник получит возможность</w:t>
      </w:r>
    </w:p>
    <w:p w:rsidR="00930BAB" w:rsidRPr="00930BAB" w:rsidRDefault="00930BAB" w:rsidP="00930BAB">
      <w:pPr>
        <w:numPr>
          <w:ilvl w:val="0"/>
          <w:numId w:val="14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умения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930BAB" w:rsidRPr="00930BAB" w:rsidRDefault="00930BAB" w:rsidP="00930BAB">
      <w:pPr>
        <w:numPr>
          <w:ilvl w:val="0"/>
          <w:numId w:val="14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владеть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930BAB" w:rsidRPr="00930BAB" w:rsidRDefault="00930BAB" w:rsidP="00930BAB">
      <w:pPr>
        <w:numPr>
          <w:ilvl w:val="0"/>
          <w:numId w:val="14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930BAB" w:rsidRPr="00930BAB" w:rsidRDefault="00930BAB" w:rsidP="00930BAB">
      <w:pPr>
        <w:numPr>
          <w:ilvl w:val="0"/>
          <w:numId w:val="14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быть готовым и уметь осуществлять индивидуальную и совместную проектную работу;</w:t>
      </w:r>
    </w:p>
    <w:p w:rsidR="00930BAB" w:rsidRPr="00930BAB" w:rsidRDefault="00930BAB" w:rsidP="00930BAB">
      <w:pPr>
        <w:numPr>
          <w:ilvl w:val="0"/>
          <w:numId w:val="14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уметь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930BAB" w:rsidRPr="00930BAB" w:rsidRDefault="00930BAB" w:rsidP="00930BAB">
      <w:pPr>
        <w:numPr>
          <w:ilvl w:val="0"/>
          <w:numId w:val="14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владеть способами и приёмами дальнейшего самостоятельного изучения иностранных языков.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b/>
          <w:bCs/>
          <w:color w:val="000000"/>
          <w:kern w:val="0"/>
          <w:sz w:val="28"/>
          <w:szCs w:val="28"/>
        </w:rPr>
        <w:t>В. </w:t>
      </w:r>
      <w:r w:rsidRPr="00930BAB">
        <w:rPr>
          <w:rFonts w:eastAsia="Times New Roman"/>
          <w:color w:val="000000"/>
          <w:kern w:val="0"/>
          <w:sz w:val="28"/>
          <w:szCs w:val="28"/>
        </w:rPr>
        <w:t>В ценностно-ориентационной сфере: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  <w:u w:val="single"/>
        </w:rPr>
        <w:lastRenderedPageBreak/>
        <w:t>выпускник получит</w:t>
      </w:r>
    </w:p>
    <w:p w:rsidR="00930BAB" w:rsidRPr="00930BAB" w:rsidRDefault="00930BAB" w:rsidP="00930BAB">
      <w:pPr>
        <w:numPr>
          <w:ilvl w:val="0"/>
          <w:numId w:val="15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930BAB" w:rsidRPr="00930BAB" w:rsidRDefault="00930BAB" w:rsidP="00930BAB">
      <w:pPr>
        <w:numPr>
          <w:ilvl w:val="0"/>
          <w:numId w:val="15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930BAB" w:rsidRPr="00930BAB" w:rsidRDefault="00930BAB" w:rsidP="00930BAB">
      <w:pPr>
        <w:numPr>
          <w:ilvl w:val="0"/>
          <w:numId w:val="15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930BAB" w:rsidRPr="00930BAB" w:rsidRDefault="00930BAB" w:rsidP="00930BAB">
      <w:pPr>
        <w:numPr>
          <w:ilvl w:val="0"/>
          <w:numId w:val="15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b/>
          <w:bCs/>
          <w:color w:val="000000"/>
          <w:kern w:val="0"/>
          <w:sz w:val="28"/>
          <w:szCs w:val="28"/>
        </w:rPr>
        <w:t>Г. </w:t>
      </w:r>
      <w:r w:rsidRPr="00930BAB">
        <w:rPr>
          <w:rFonts w:eastAsia="Times New Roman"/>
          <w:color w:val="000000"/>
          <w:kern w:val="0"/>
          <w:sz w:val="28"/>
          <w:szCs w:val="28"/>
        </w:rPr>
        <w:t>В эстетической сфере: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  <w:u w:val="single"/>
        </w:rPr>
        <w:t>выпускник научится</w:t>
      </w:r>
      <w:r w:rsidRPr="00930BAB">
        <w:rPr>
          <w:rFonts w:eastAsia="Times New Roman"/>
          <w:color w:val="000000"/>
          <w:kern w:val="0"/>
          <w:sz w:val="28"/>
          <w:szCs w:val="28"/>
        </w:rPr>
        <w:t> владеть элементарными средствами выражения чувств и эмоций на иностранном языке;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  <w:u w:val="single"/>
        </w:rPr>
        <w:t>выпускник получит возможность</w:t>
      </w:r>
    </w:p>
    <w:p w:rsidR="00930BAB" w:rsidRPr="00930BAB" w:rsidRDefault="00930BAB" w:rsidP="00930BAB">
      <w:pPr>
        <w:numPr>
          <w:ilvl w:val="0"/>
          <w:numId w:val="16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познакомится с образцами художественного творчества на иностранном языке и средствами иностранного языка;</w:t>
      </w:r>
    </w:p>
    <w:p w:rsidR="00930BAB" w:rsidRPr="00930BAB" w:rsidRDefault="00930BAB" w:rsidP="00930BAB">
      <w:pPr>
        <w:numPr>
          <w:ilvl w:val="0"/>
          <w:numId w:val="16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развить чувства прекрасного в процессе обсуждения современных тенденций в живописи, музыке, литературе.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b/>
          <w:bCs/>
          <w:color w:val="000000"/>
          <w:kern w:val="0"/>
          <w:sz w:val="28"/>
          <w:szCs w:val="28"/>
        </w:rPr>
        <w:t>Д. </w:t>
      </w:r>
      <w:r w:rsidRPr="00930BAB">
        <w:rPr>
          <w:rFonts w:eastAsia="Times New Roman"/>
          <w:color w:val="000000"/>
          <w:kern w:val="0"/>
          <w:sz w:val="28"/>
          <w:szCs w:val="28"/>
        </w:rPr>
        <w:t>В трудовой сфере: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  <w:u w:val="single"/>
        </w:rPr>
        <w:t>выпускник научится</w:t>
      </w:r>
    </w:p>
    <w:p w:rsidR="00930BAB" w:rsidRPr="00930BAB" w:rsidRDefault="00930BAB" w:rsidP="00930BAB">
      <w:pPr>
        <w:numPr>
          <w:ilvl w:val="0"/>
          <w:numId w:val="17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рационально планировать свой учебный труд;</w:t>
      </w:r>
    </w:p>
    <w:p w:rsidR="00930BAB" w:rsidRPr="00930BAB" w:rsidRDefault="00930BAB" w:rsidP="00930BAB">
      <w:pPr>
        <w:numPr>
          <w:ilvl w:val="0"/>
          <w:numId w:val="17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работать в соответствии с намеченным планом.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b/>
          <w:bCs/>
          <w:color w:val="000000"/>
          <w:kern w:val="0"/>
          <w:sz w:val="28"/>
          <w:szCs w:val="28"/>
        </w:rPr>
        <w:t>Е. </w:t>
      </w:r>
      <w:r w:rsidRPr="00930BAB">
        <w:rPr>
          <w:rFonts w:eastAsia="Times New Roman"/>
          <w:color w:val="000000"/>
          <w:kern w:val="0"/>
          <w:sz w:val="28"/>
          <w:szCs w:val="28"/>
        </w:rPr>
        <w:t>В физической сфере:</w:t>
      </w:r>
    </w:p>
    <w:p w:rsidR="00930BAB" w:rsidRPr="00930BAB" w:rsidRDefault="00930BAB" w:rsidP="00930BAB">
      <w:pPr>
        <w:numPr>
          <w:ilvl w:val="0"/>
          <w:numId w:val="18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color w:val="000000"/>
          <w:kern w:val="0"/>
          <w:sz w:val="28"/>
          <w:szCs w:val="28"/>
        </w:rPr>
        <w:t>вести здоровый образ жизни (режим труда и отдыха, питание, спорт, фитнес).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930BAB" w:rsidRPr="00930BAB" w:rsidRDefault="00930BAB" w:rsidP="0078246D">
      <w:pPr>
        <w:shd w:val="clear" w:color="auto" w:fill="FFFFFF"/>
        <w:suppressAutoHyphens w:val="0"/>
        <w:spacing w:after="150"/>
        <w:ind w:left="720"/>
        <w:jc w:val="both"/>
        <w:rPr>
          <w:rFonts w:eastAsia="Times New Roman"/>
          <w:color w:val="000000"/>
          <w:kern w:val="0"/>
          <w:sz w:val="28"/>
          <w:szCs w:val="28"/>
        </w:rPr>
      </w:pPr>
      <w:bookmarkStart w:id="0" w:name="_GoBack"/>
      <w:bookmarkEnd w:id="0"/>
      <w:r w:rsidRPr="00930BAB">
        <w:rPr>
          <w:rFonts w:eastAsia="Times New Roman"/>
          <w:b/>
          <w:bCs/>
          <w:color w:val="000000"/>
          <w:kern w:val="0"/>
          <w:sz w:val="28"/>
          <w:szCs w:val="28"/>
        </w:rPr>
        <w:t>Содержание учебного курса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b/>
          <w:bCs/>
          <w:color w:val="000000"/>
          <w:kern w:val="0"/>
          <w:sz w:val="28"/>
          <w:szCs w:val="28"/>
        </w:rPr>
        <w:t>Предметное содержание речи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b/>
          <w:bCs/>
          <w:color w:val="000000"/>
          <w:kern w:val="0"/>
          <w:sz w:val="28"/>
          <w:szCs w:val="28"/>
        </w:rPr>
        <w:t>Социально-бытовая сфера.</w:t>
      </w:r>
      <w:r w:rsidRPr="00930BAB">
        <w:rPr>
          <w:rFonts w:eastAsia="Times New Roman"/>
          <w:color w:val="000000"/>
          <w:kern w:val="0"/>
          <w:sz w:val="28"/>
          <w:szCs w:val="28"/>
        </w:rPr>
        <w:t> 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b/>
          <w:bCs/>
          <w:color w:val="000000"/>
          <w:kern w:val="0"/>
          <w:sz w:val="28"/>
          <w:szCs w:val="28"/>
        </w:rPr>
        <w:lastRenderedPageBreak/>
        <w:t>Социально-культурная сфера. </w:t>
      </w:r>
      <w:r w:rsidRPr="00930BAB">
        <w:rPr>
          <w:rFonts w:eastAsia="Times New Roman"/>
          <w:color w:val="000000"/>
          <w:kern w:val="0"/>
          <w:sz w:val="28"/>
          <w:szCs w:val="28"/>
        </w:rPr>
        <w:t>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b/>
          <w:bCs/>
          <w:color w:val="000000"/>
          <w:kern w:val="0"/>
          <w:sz w:val="28"/>
          <w:szCs w:val="28"/>
        </w:rPr>
        <w:t>Учебно-трудовая сфера. </w:t>
      </w:r>
      <w:r w:rsidRPr="00930BAB">
        <w:rPr>
          <w:rFonts w:eastAsia="Times New Roman"/>
          <w:color w:val="000000"/>
          <w:kern w:val="0"/>
          <w:sz w:val="28"/>
          <w:szCs w:val="28"/>
        </w:rPr>
        <w:t>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30BAB">
        <w:rPr>
          <w:rFonts w:eastAsia="Times New Roman"/>
          <w:b/>
          <w:bCs/>
          <w:color w:val="000000"/>
          <w:kern w:val="0"/>
          <w:sz w:val="28"/>
          <w:szCs w:val="28"/>
        </w:rPr>
        <w:t>Таблица тематического распределения количества часов</w:t>
      </w:r>
    </w:p>
    <w:tbl>
      <w:tblPr>
        <w:tblpPr w:leftFromText="180" w:rightFromText="180" w:vertAnchor="text" w:horzAnchor="page" w:tblpX="906" w:tblpY="51"/>
        <w:tblW w:w="87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8"/>
        <w:gridCol w:w="6978"/>
        <w:gridCol w:w="974"/>
      </w:tblGrid>
      <w:tr w:rsidR="00930BAB" w:rsidRPr="00930BAB" w:rsidTr="00930BAB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BAB" w:rsidRPr="00930BAB" w:rsidRDefault="00930BAB" w:rsidP="00930BAB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930BAB">
              <w:rPr>
                <w:rFonts w:eastAsia="Times New Roman"/>
                <w:color w:val="000000"/>
                <w:kern w:val="0"/>
                <w:sz w:val="28"/>
                <w:szCs w:val="28"/>
              </w:rPr>
              <w:t>№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BAB" w:rsidRPr="00930BAB" w:rsidRDefault="00930BAB" w:rsidP="00930BAB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930BAB">
              <w:rPr>
                <w:rFonts w:eastAsia="Times New Roman"/>
                <w:color w:val="000000"/>
                <w:kern w:val="0"/>
                <w:sz w:val="28"/>
                <w:szCs w:val="28"/>
              </w:rPr>
              <w:t>Тема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BAB" w:rsidRPr="00930BAB" w:rsidRDefault="00930BAB" w:rsidP="00930BAB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930BAB">
              <w:rPr>
                <w:rFonts w:eastAsia="Times New Roman"/>
                <w:color w:val="000000"/>
                <w:kern w:val="0"/>
                <w:sz w:val="28"/>
                <w:szCs w:val="28"/>
              </w:rPr>
              <w:t>Кол-во часов</w:t>
            </w:r>
          </w:p>
        </w:tc>
      </w:tr>
      <w:tr w:rsidR="00930BAB" w:rsidRPr="00930BAB" w:rsidTr="00930BAB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BAB" w:rsidRPr="00930BAB" w:rsidRDefault="00930BAB" w:rsidP="00930BAB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930BAB">
              <w:rPr>
                <w:rFonts w:eastAsia="Times New Roman"/>
                <w:color w:val="000000"/>
                <w:kern w:val="0"/>
                <w:sz w:val="28"/>
                <w:szCs w:val="28"/>
              </w:rPr>
              <w:t>1.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BAB" w:rsidRPr="00930BAB" w:rsidRDefault="00930BAB" w:rsidP="00930BAB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930BAB">
              <w:rPr>
                <w:rFonts w:eastAsia="Times New Roman"/>
                <w:color w:val="000000"/>
                <w:kern w:val="0"/>
                <w:sz w:val="28"/>
                <w:szCs w:val="28"/>
              </w:rPr>
              <w:t>Модуль 1 Сильные узы. Молодежь в современном обществе.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BAB" w:rsidRPr="00930BAB" w:rsidRDefault="00930BAB" w:rsidP="00930BAB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930BAB">
              <w:rPr>
                <w:rFonts w:eastAsia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930BAB" w:rsidRPr="00930BAB" w:rsidTr="00930BAB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BAB" w:rsidRPr="00930BAB" w:rsidRDefault="00930BAB" w:rsidP="00930BAB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930BAB">
              <w:rPr>
                <w:rFonts w:eastAsia="Times New Roman"/>
                <w:color w:val="000000"/>
                <w:kern w:val="0"/>
                <w:sz w:val="28"/>
                <w:szCs w:val="28"/>
              </w:rPr>
              <w:t>2.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BAB" w:rsidRPr="00930BAB" w:rsidRDefault="00930BAB" w:rsidP="00930BAB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930BAB">
              <w:rPr>
                <w:rFonts w:eastAsia="Times New Roman"/>
                <w:color w:val="000000"/>
                <w:kern w:val="0"/>
                <w:sz w:val="28"/>
                <w:szCs w:val="28"/>
              </w:rPr>
              <w:t>Модуль 2 Молодежь в современном обществе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BAB" w:rsidRPr="00930BAB" w:rsidRDefault="00930BAB" w:rsidP="00930BAB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930BAB">
              <w:rPr>
                <w:rFonts w:eastAsia="Times New Roman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930BAB" w:rsidRPr="00930BAB" w:rsidTr="00930BAB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BAB" w:rsidRPr="00930BAB" w:rsidRDefault="00930BAB" w:rsidP="00930BAB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930BAB">
              <w:rPr>
                <w:rFonts w:eastAsia="Times New Roman"/>
                <w:color w:val="000000"/>
                <w:kern w:val="0"/>
                <w:sz w:val="28"/>
                <w:szCs w:val="28"/>
              </w:rPr>
              <w:t>3.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BAB" w:rsidRPr="00930BAB" w:rsidRDefault="00930BAB" w:rsidP="00930BAB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930BAB">
              <w:rPr>
                <w:rFonts w:eastAsia="Times New Roman"/>
                <w:color w:val="000000"/>
                <w:kern w:val="0"/>
                <w:sz w:val="28"/>
                <w:szCs w:val="28"/>
              </w:rPr>
              <w:t>Модуль 3 Школьные дни и работа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BAB" w:rsidRPr="00930BAB" w:rsidRDefault="00930BAB" w:rsidP="00930BAB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930BAB">
              <w:rPr>
                <w:rFonts w:eastAsia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930BAB" w:rsidRPr="00930BAB" w:rsidTr="00930BAB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BAB" w:rsidRPr="00930BAB" w:rsidRDefault="00930BAB" w:rsidP="00930BAB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930BAB">
              <w:rPr>
                <w:rFonts w:eastAsia="Times New Roman"/>
                <w:color w:val="000000"/>
                <w:kern w:val="0"/>
                <w:sz w:val="28"/>
                <w:szCs w:val="28"/>
              </w:rPr>
              <w:t>4.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BAB" w:rsidRPr="00930BAB" w:rsidRDefault="00930BAB" w:rsidP="00930BAB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930BAB">
              <w:rPr>
                <w:rFonts w:eastAsia="Times New Roman"/>
                <w:color w:val="000000"/>
                <w:kern w:val="0"/>
                <w:sz w:val="28"/>
                <w:szCs w:val="28"/>
              </w:rPr>
              <w:t>Модуль 4 Земля в опасности. Природа и экология, научно- технических прогресс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BAB" w:rsidRPr="00930BAB" w:rsidRDefault="00930BAB" w:rsidP="00930BAB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930BAB">
              <w:rPr>
                <w:rFonts w:eastAsia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930BAB" w:rsidRPr="00930BAB" w:rsidTr="00930BAB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BAB" w:rsidRPr="00930BAB" w:rsidRDefault="00930BAB" w:rsidP="00930BAB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930BAB">
              <w:rPr>
                <w:rFonts w:eastAsia="Times New Roman"/>
                <w:color w:val="000000"/>
                <w:kern w:val="0"/>
                <w:sz w:val="28"/>
                <w:szCs w:val="28"/>
              </w:rPr>
              <w:t>5.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BAB" w:rsidRPr="00930BAB" w:rsidRDefault="00930BAB" w:rsidP="00930BAB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930BAB">
              <w:rPr>
                <w:rFonts w:eastAsia="Times New Roman"/>
                <w:color w:val="000000"/>
                <w:kern w:val="0"/>
                <w:sz w:val="28"/>
                <w:szCs w:val="28"/>
              </w:rPr>
              <w:t>Модуль 5 Праздники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BAB" w:rsidRPr="00930BAB" w:rsidRDefault="00930BAB" w:rsidP="00930BAB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930BAB">
              <w:rPr>
                <w:rFonts w:eastAsia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 w:rsidR="00930BAB" w:rsidRPr="00930BAB" w:rsidTr="00930BAB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BAB" w:rsidRPr="00930BAB" w:rsidRDefault="00930BAB" w:rsidP="00930BAB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930BAB">
              <w:rPr>
                <w:rFonts w:eastAsia="Times New Roman"/>
                <w:color w:val="000000"/>
                <w:kern w:val="0"/>
                <w:sz w:val="28"/>
                <w:szCs w:val="28"/>
              </w:rPr>
              <w:t>6.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BAB" w:rsidRPr="00930BAB" w:rsidRDefault="00930BAB" w:rsidP="00930BAB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930BAB">
              <w:rPr>
                <w:rFonts w:eastAsia="Times New Roman"/>
                <w:color w:val="000000"/>
                <w:kern w:val="0"/>
                <w:sz w:val="28"/>
                <w:szCs w:val="28"/>
              </w:rPr>
              <w:t>Модуль 6 Еда и здоровье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BAB" w:rsidRPr="00930BAB" w:rsidRDefault="00930BAB" w:rsidP="00930BAB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930BAB">
              <w:rPr>
                <w:rFonts w:eastAsia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930BAB" w:rsidRPr="00930BAB" w:rsidTr="00930BAB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BAB" w:rsidRPr="00930BAB" w:rsidRDefault="00930BAB" w:rsidP="00930BAB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930BAB">
              <w:rPr>
                <w:rFonts w:eastAsia="Times New Roman"/>
                <w:color w:val="000000"/>
                <w:kern w:val="0"/>
                <w:sz w:val="28"/>
                <w:szCs w:val="28"/>
              </w:rPr>
              <w:t>7.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BAB" w:rsidRPr="00930BAB" w:rsidRDefault="00930BAB" w:rsidP="00930BAB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930BAB">
              <w:rPr>
                <w:rFonts w:eastAsia="Times New Roman"/>
                <w:color w:val="000000"/>
                <w:kern w:val="0"/>
                <w:sz w:val="28"/>
                <w:szCs w:val="28"/>
              </w:rPr>
              <w:t>Модуль 7. Давайте повеселимся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BAB" w:rsidRPr="00930BAB" w:rsidRDefault="00930BAB" w:rsidP="00930BAB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930BAB">
              <w:rPr>
                <w:rFonts w:eastAsia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930BAB" w:rsidRPr="00930BAB" w:rsidTr="00930BAB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BAB" w:rsidRPr="00930BAB" w:rsidRDefault="00930BAB" w:rsidP="00930BAB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930BAB">
              <w:rPr>
                <w:rFonts w:eastAsia="Times New Roman"/>
                <w:color w:val="000000"/>
                <w:kern w:val="0"/>
                <w:sz w:val="28"/>
                <w:szCs w:val="28"/>
              </w:rPr>
              <w:t>8.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BAB" w:rsidRPr="00930BAB" w:rsidRDefault="00930BAB" w:rsidP="00930BAB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930BAB">
              <w:rPr>
                <w:rFonts w:eastAsia="Times New Roman"/>
                <w:color w:val="000000"/>
                <w:kern w:val="0"/>
                <w:sz w:val="28"/>
                <w:szCs w:val="28"/>
              </w:rPr>
              <w:t>Модуль 8 Технологии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BAB" w:rsidRPr="00930BAB" w:rsidRDefault="00930BAB" w:rsidP="00930BAB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930BAB">
              <w:rPr>
                <w:rFonts w:eastAsia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</w:tr>
    </w:tbl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930BAB" w:rsidRPr="00930BAB" w:rsidRDefault="00930BAB" w:rsidP="00930BAB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930BAB" w:rsidRDefault="00930BAB" w:rsidP="00930BAB">
      <w:pPr>
        <w:jc w:val="both"/>
        <w:rPr>
          <w:sz w:val="28"/>
          <w:szCs w:val="28"/>
        </w:rPr>
      </w:pPr>
    </w:p>
    <w:p w:rsidR="0078246D" w:rsidRDefault="0078246D" w:rsidP="00930BAB">
      <w:pPr>
        <w:jc w:val="both"/>
        <w:rPr>
          <w:sz w:val="28"/>
          <w:szCs w:val="28"/>
        </w:rPr>
      </w:pPr>
    </w:p>
    <w:p w:rsidR="0078246D" w:rsidRDefault="0078246D" w:rsidP="00930BAB">
      <w:pPr>
        <w:jc w:val="both"/>
        <w:rPr>
          <w:sz w:val="28"/>
          <w:szCs w:val="28"/>
        </w:rPr>
      </w:pPr>
    </w:p>
    <w:p w:rsidR="0078246D" w:rsidRDefault="0078246D" w:rsidP="00930BAB">
      <w:pPr>
        <w:jc w:val="both"/>
        <w:rPr>
          <w:sz w:val="28"/>
          <w:szCs w:val="28"/>
        </w:rPr>
      </w:pPr>
    </w:p>
    <w:p w:rsidR="0078246D" w:rsidRDefault="0078246D" w:rsidP="00930BAB">
      <w:pPr>
        <w:jc w:val="both"/>
        <w:rPr>
          <w:sz w:val="28"/>
          <w:szCs w:val="28"/>
        </w:rPr>
      </w:pPr>
    </w:p>
    <w:p w:rsidR="0078246D" w:rsidRDefault="0078246D" w:rsidP="00930BAB">
      <w:pPr>
        <w:jc w:val="both"/>
        <w:rPr>
          <w:sz w:val="28"/>
          <w:szCs w:val="28"/>
        </w:rPr>
      </w:pPr>
    </w:p>
    <w:p w:rsidR="0078246D" w:rsidRDefault="0078246D" w:rsidP="00930BAB">
      <w:pPr>
        <w:jc w:val="both"/>
        <w:rPr>
          <w:sz w:val="28"/>
          <w:szCs w:val="28"/>
        </w:rPr>
      </w:pPr>
    </w:p>
    <w:p w:rsidR="0078246D" w:rsidRDefault="0078246D" w:rsidP="00930BAB">
      <w:pPr>
        <w:jc w:val="both"/>
        <w:rPr>
          <w:sz w:val="28"/>
          <w:szCs w:val="28"/>
        </w:rPr>
      </w:pPr>
    </w:p>
    <w:p w:rsidR="0078246D" w:rsidRDefault="0078246D" w:rsidP="00930BAB">
      <w:pPr>
        <w:jc w:val="both"/>
        <w:rPr>
          <w:sz w:val="28"/>
          <w:szCs w:val="28"/>
        </w:rPr>
      </w:pPr>
    </w:p>
    <w:p w:rsidR="0078246D" w:rsidRDefault="0078246D" w:rsidP="00930BAB">
      <w:pPr>
        <w:jc w:val="both"/>
        <w:rPr>
          <w:sz w:val="28"/>
          <w:szCs w:val="28"/>
        </w:rPr>
      </w:pPr>
    </w:p>
    <w:p w:rsidR="0078246D" w:rsidRDefault="0078246D" w:rsidP="00930BAB">
      <w:pPr>
        <w:jc w:val="both"/>
        <w:rPr>
          <w:sz w:val="28"/>
          <w:szCs w:val="28"/>
        </w:rPr>
      </w:pPr>
    </w:p>
    <w:p w:rsidR="0078246D" w:rsidRDefault="0078246D" w:rsidP="00930BAB">
      <w:pPr>
        <w:jc w:val="both"/>
        <w:rPr>
          <w:sz w:val="28"/>
          <w:szCs w:val="28"/>
        </w:rPr>
      </w:pPr>
    </w:p>
    <w:p w:rsidR="0078246D" w:rsidRDefault="0078246D" w:rsidP="00930BAB">
      <w:pPr>
        <w:jc w:val="both"/>
        <w:rPr>
          <w:sz w:val="28"/>
          <w:szCs w:val="28"/>
        </w:rPr>
      </w:pPr>
    </w:p>
    <w:p w:rsidR="0078246D" w:rsidRDefault="0078246D" w:rsidP="00930BAB">
      <w:pPr>
        <w:jc w:val="both"/>
        <w:rPr>
          <w:sz w:val="28"/>
          <w:szCs w:val="28"/>
        </w:rPr>
      </w:pPr>
    </w:p>
    <w:p w:rsidR="0078246D" w:rsidRDefault="0078246D" w:rsidP="00930BAB">
      <w:pPr>
        <w:jc w:val="both"/>
        <w:rPr>
          <w:sz w:val="28"/>
          <w:szCs w:val="28"/>
        </w:rPr>
      </w:pPr>
    </w:p>
    <w:p w:rsidR="0078246D" w:rsidRDefault="0078246D" w:rsidP="00930BAB">
      <w:pPr>
        <w:jc w:val="both"/>
        <w:rPr>
          <w:sz w:val="28"/>
          <w:szCs w:val="28"/>
        </w:rPr>
      </w:pPr>
    </w:p>
    <w:p w:rsidR="0078246D" w:rsidRDefault="0078246D" w:rsidP="00930BAB">
      <w:pPr>
        <w:jc w:val="both"/>
        <w:rPr>
          <w:sz w:val="28"/>
          <w:szCs w:val="28"/>
        </w:rPr>
      </w:pPr>
    </w:p>
    <w:p w:rsidR="0078246D" w:rsidRDefault="0078246D" w:rsidP="0078246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 – тематическое планирование.</w:t>
      </w:r>
    </w:p>
    <w:tbl>
      <w:tblPr>
        <w:tblStyle w:val="a4"/>
        <w:tblW w:w="0" w:type="auto"/>
        <w:tblLook w:val="04A0"/>
      </w:tblPr>
      <w:tblGrid>
        <w:gridCol w:w="751"/>
        <w:gridCol w:w="7012"/>
        <w:gridCol w:w="1078"/>
        <w:gridCol w:w="730"/>
      </w:tblGrid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078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Повторение.</w:t>
            </w:r>
          </w:p>
        </w:tc>
        <w:tc>
          <w:tcPr>
            <w:tcW w:w="1078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  <w:tc>
          <w:tcPr>
            <w:tcW w:w="7012" w:type="dxa"/>
          </w:tcPr>
          <w:p w:rsidR="0078246D" w:rsidRDefault="0078246D" w:rsidP="00133A5C">
            <w:pPr>
              <w:rPr>
                <w:b/>
                <w:sz w:val="28"/>
                <w:szCs w:val="28"/>
              </w:rPr>
            </w:pPr>
            <w:r w:rsidRPr="00343A71">
              <w:rPr>
                <w:b/>
                <w:sz w:val="28"/>
                <w:szCs w:val="28"/>
              </w:rPr>
              <w:t>Модуль 1 « Прочные узы».</w:t>
            </w:r>
          </w:p>
          <w:p w:rsidR="0078246D" w:rsidRPr="00343A71" w:rsidRDefault="0078246D" w:rsidP="00133A5C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Подростки.</w:t>
            </w:r>
          </w:p>
        </w:tc>
        <w:tc>
          <w:tcPr>
            <w:tcW w:w="1078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Черты характера.</w:t>
            </w:r>
          </w:p>
        </w:tc>
        <w:tc>
          <w:tcPr>
            <w:tcW w:w="1078" w:type="dxa"/>
          </w:tcPr>
          <w:p w:rsidR="0078246D" w:rsidRDefault="0078246D" w:rsidP="00133A5C">
            <w:r w:rsidRPr="00C91648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Черты характера. Развитие навыков диалогической речи.</w:t>
            </w:r>
          </w:p>
        </w:tc>
        <w:tc>
          <w:tcPr>
            <w:tcW w:w="1078" w:type="dxa"/>
          </w:tcPr>
          <w:p w:rsidR="0078246D" w:rsidRDefault="0078246D" w:rsidP="00133A5C">
            <w:r w:rsidRPr="00C91648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Настоящие времена. </w:t>
            </w:r>
          </w:p>
        </w:tc>
        <w:tc>
          <w:tcPr>
            <w:tcW w:w="1078" w:type="dxa"/>
          </w:tcPr>
          <w:p w:rsidR="0078246D" w:rsidRDefault="0078246D" w:rsidP="00133A5C">
            <w:r w:rsidRPr="00C91648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Настоящие времена.</w:t>
            </w:r>
          </w:p>
        </w:tc>
        <w:tc>
          <w:tcPr>
            <w:tcW w:w="1078" w:type="dxa"/>
          </w:tcPr>
          <w:p w:rsidR="0078246D" w:rsidRDefault="0078246D" w:rsidP="00133A5C">
            <w:r w:rsidRPr="00C91648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практикум.</w:t>
            </w:r>
          </w:p>
        </w:tc>
        <w:tc>
          <w:tcPr>
            <w:tcW w:w="1078" w:type="dxa"/>
          </w:tcPr>
          <w:p w:rsidR="0078246D" w:rsidRDefault="0078246D" w:rsidP="00133A5C">
            <w:r w:rsidRPr="00C91648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развивающего чтения. Л.М.Элкотт «Маленькие женщины».</w:t>
            </w:r>
          </w:p>
        </w:tc>
        <w:tc>
          <w:tcPr>
            <w:tcW w:w="1078" w:type="dxa"/>
          </w:tcPr>
          <w:p w:rsidR="0078246D" w:rsidRDefault="0078246D" w:rsidP="00133A5C">
            <w:r w:rsidRPr="00C91648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письменной речи.</w:t>
            </w:r>
          </w:p>
        </w:tc>
        <w:tc>
          <w:tcPr>
            <w:tcW w:w="1078" w:type="dxa"/>
          </w:tcPr>
          <w:p w:rsidR="0078246D" w:rsidRDefault="0078246D" w:rsidP="00133A5C">
            <w:r w:rsidRPr="00C91648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Личное письмо.</w:t>
            </w:r>
          </w:p>
        </w:tc>
        <w:tc>
          <w:tcPr>
            <w:tcW w:w="1078" w:type="dxa"/>
          </w:tcPr>
          <w:p w:rsidR="0078246D" w:rsidRDefault="0078246D" w:rsidP="00133A5C">
            <w:r w:rsidRPr="00C91648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чтение: Молодёжная мода в Великобритании. Дискриминация.</w:t>
            </w:r>
          </w:p>
        </w:tc>
        <w:tc>
          <w:tcPr>
            <w:tcW w:w="1078" w:type="dxa"/>
          </w:tcPr>
          <w:p w:rsidR="0078246D" w:rsidRDefault="0078246D" w:rsidP="00133A5C">
            <w:r w:rsidRPr="00C91648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ЕГЭ. Лексический практикум.</w:t>
            </w:r>
          </w:p>
        </w:tc>
        <w:tc>
          <w:tcPr>
            <w:tcW w:w="1078" w:type="dxa"/>
          </w:tcPr>
          <w:p w:rsidR="0078246D" w:rsidRDefault="0078246D" w:rsidP="00133A5C">
            <w:r w:rsidRPr="00C91648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Зачёт: лексико- грамматический тест по модулю 1.</w:t>
            </w:r>
          </w:p>
        </w:tc>
        <w:tc>
          <w:tcPr>
            <w:tcW w:w="1078" w:type="dxa"/>
          </w:tcPr>
          <w:p w:rsidR="0078246D" w:rsidRDefault="0078246D" w:rsidP="00133A5C">
            <w:r w:rsidRPr="00C91648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  <w:tc>
          <w:tcPr>
            <w:tcW w:w="7012" w:type="dxa"/>
          </w:tcPr>
          <w:p w:rsidR="0078246D" w:rsidRDefault="0078246D" w:rsidP="00133A5C">
            <w:pPr>
              <w:rPr>
                <w:b/>
                <w:sz w:val="28"/>
                <w:szCs w:val="28"/>
              </w:rPr>
            </w:pPr>
            <w:r w:rsidRPr="00343A71">
              <w:rPr>
                <w:b/>
                <w:sz w:val="28"/>
                <w:szCs w:val="28"/>
              </w:rPr>
              <w:t>Модуль 2 «Жизнь и траты».</w:t>
            </w:r>
          </w:p>
          <w:p w:rsidR="0078246D" w:rsidRPr="00343A71" w:rsidRDefault="0078246D" w:rsidP="00133A5C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Покупатели в Британии.</w:t>
            </w:r>
          </w:p>
        </w:tc>
        <w:tc>
          <w:tcPr>
            <w:tcW w:w="1078" w:type="dxa"/>
          </w:tcPr>
          <w:p w:rsidR="0078246D" w:rsidRDefault="0078246D" w:rsidP="00133A5C">
            <w:r w:rsidRPr="00010F41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 время.</w:t>
            </w:r>
          </w:p>
        </w:tc>
        <w:tc>
          <w:tcPr>
            <w:tcW w:w="1078" w:type="dxa"/>
          </w:tcPr>
          <w:p w:rsidR="0078246D" w:rsidRDefault="0078246D" w:rsidP="00133A5C">
            <w:r w:rsidRPr="00010F41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 время. Развитие навыков диалогической речи.</w:t>
            </w:r>
          </w:p>
        </w:tc>
        <w:tc>
          <w:tcPr>
            <w:tcW w:w="1078" w:type="dxa"/>
          </w:tcPr>
          <w:p w:rsidR="0078246D" w:rsidRDefault="0078246D" w:rsidP="00133A5C">
            <w:r w:rsidRPr="00010F41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Инфинитив и герундий.</w:t>
            </w:r>
          </w:p>
        </w:tc>
        <w:tc>
          <w:tcPr>
            <w:tcW w:w="1078" w:type="dxa"/>
          </w:tcPr>
          <w:p w:rsidR="0078246D" w:rsidRDefault="0078246D" w:rsidP="00133A5C">
            <w:r w:rsidRPr="00010F41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Инфинитив и герундий.</w:t>
            </w:r>
          </w:p>
        </w:tc>
        <w:tc>
          <w:tcPr>
            <w:tcW w:w="1078" w:type="dxa"/>
          </w:tcPr>
          <w:p w:rsidR="0078246D" w:rsidRDefault="0078246D" w:rsidP="00133A5C">
            <w:r w:rsidRPr="00010F41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практикум.</w:t>
            </w:r>
          </w:p>
        </w:tc>
        <w:tc>
          <w:tcPr>
            <w:tcW w:w="1078" w:type="dxa"/>
          </w:tcPr>
          <w:p w:rsidR="0078246D" w:rsidRDefault="0078246D" w:rsidP="00133A5C">
            <w:r w:rsidRPr="00010F41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развивающего чтения. Эдит Мэсбит «Дети железной дороги».</w:t>
            </w:r>
          </w:p>
        </w:tc>
        <w:tc>
          <w:tcPr>
            <w:tcW w:w="1078" w:type="dxa"/>
          </w:tcPr>
          <w:p w:rsidR="0078246D" w:rsidRDefault="0078246D" w:rsidP="00133A5C">
            <w:r w:rsidRPr="00010F41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письменной речи.</w:t>
            </w:r>
          </w:p>
        </w:tc>
        <w:tc>
          <w:tcPr>
            <w:tcW w:w="1078" w:type="dxa"/>
          </w:tcPr>
          <w:p w:rsidR="0078246D" w:rsidRDefault="0078246D" w:rsidP="00133A5C">
            <w:r w:rsidRPr="00010F41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Короткое письменное сообщение.</w:t>
            </w:r>
          </w:p>
        </w:tc>
        <w:tc>
          <w:tcPr>
            <w:tcW w:w="1078" w:type="dxa"/>
          </w:tcPr>
          <w:p w:rsidR="0078246D" w:rsidRDefault="0078246D" w:rsidP="00133A5C">
            <w:r w:rsidRPr="00010F41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чтение: Спорт в Великобритании. Насколько ты бережлив.</w:t>
            </w:r>
          </w:p>
        </w:tc>
        <w:tc>
          <w:tcPr>
            <w:tcW w:w="1078" w:type="dxa"/>
          </w:tcPr>
          <w:p w:rsidR="0078246D" w:rsidRDefault="0078246D" w:rsidP="00133A5C">
            <w:r w:rsidRPr="00010F41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ЕГЭ. Лексический практикум.</w:t>
            </w:r>
          </w:p>
        </w:tc>
        <w:tc>
          <w:tcPr>
            <w:tcW w:w="1078" w:type="dxa"/>
          </w:tcPr>
          <w:p w:rsidR="0078246D" w:rsidRDefault="0078246D" w:rsidP="00133A5C">
            <w:r w:rsidRPr="00010F41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Зачёт: контроль аудирования.</w:t>
            </w:r>
          </w:p>
        </w:tc>
        <w:tc>
          <w:tcPr>
            <w:tcW w:w="1078" w:type="dxa"/>
          </w:tcPr>
          <w:p w:rsidR="0078246D" w:rsidRDefault="0078246D" w:rsidP="00133A5C">
            <w:r w:rsidRPr="00010F41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  <w:tc>
          <w:tcPr>
            <w:tcW w:w="7012" w:type="dxa"/>
          </w:tcPr>
          <w:p w:rsidR="0078246D" w:rsidRDefault="0078246D" w:rsidP="00133A5C">
            <w:pPr>
              <w:rPr>
                <w:b/>
                <w:sz w:val="28"/>
                <w:szCs w:val="28"/>
              </w:rPr>
            </w:pPr>
            <w:r w:rsidRPr="00343A71">
              <w:rPr>
                <w:b/>
                <w:sz w:val="28"/>
                <w:szCs w:val="28"/>
              </w:rPr>
              <w:t>Модуль 3 «Школа и работа».</w:t>
            </w:r>
          </w:p>
          <w:p w:rsidR="0078246D" w:rsidRDefault="0078246D" w:rsidP="00133A5C">
            <w:pPr>
              <w:rPr>
                <w:b/>
                <w:sz w:val="28"/>
                <w:szCs w:val="28"/>
              </w:rPr>
            </w:pPr>
          </w:p>
          <w:p w:rsidR="0078246D" w:rsidRPr="00343A71" w:rsidRDefault="0078246D" w:rsidP="00133A5C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школ в разных странах.</w:t>
            </w:r>
          </w:p>
        </w:tc>
        <w:tc>
          <w:tcPr>
            <w:tcW w:w="1078" w:type="dxa"/>
          </w:tcPr>
          <w:p w:rsidR="0078246D" w:rsidRDefault="0078246D" w:rsidP="00133A5C">
            <w:r w:rsidRPr="00AF6C1F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профессий.</w:t>
            </w:r>
          </w:p>
        </w:tc>
        <w:tc>
          <w:tcPr>
            <w:tcW w:w="1078" w:type="dxa"/>
          </w:tcPr>
          <w:p w:rsidR="0078246D" w:rsidRDefault="0078246D" w:rsidP="00133A5C">
            <w:r w:rsidRPr="00AF6C1F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профессий. Развитие навыков диалогической речи.</w:t>
            </w:r>
          </w:p>
        </w:tc>
        <w:tc>
          <w:tcPr>
            <w:tcW w:w="1078" w:type="dxa"/>
          </w:tcPr>
          <w:p w:rsidR="0078246D" w:rsidRDefault="0078246D" w:rsidP="00133A5C">
            <w:r w:rsidRPr="00AF6C1F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выражения будущего времени.</w:t>
            </w:r>
          </w:p>
        </w:tc>
        <w:tc>
          <w:tcPr>
            <w:tcW w:w="1078" w:type="dxa"/>
          </w:tcPr>
          <w:p w:rsidR="0078246D" w:rsidRDefault="0078246D" w:rsidP="00133A5C">
            <w:r w:rsidRPr="00AF6C1F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выражения будущего времени.</w:t>
            </w:r>
          </w:p>
        </w:tc>
        <w:tc>
          <w:tcPr>
            <w:tcW w:w="1078" w:type="dxa"/>
          </w:tcPr>
          <w:p w:rsidR="0078246D" w:rsidRDefault="0078246D" w:rsidP="00133A5C">
            <w:r w:rsidRPr="00AF6C1F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практикум.</w:t>
            </w:r>
          </w:p>
        </w:tc>
        <w:tc>
          <w:tcPr>
            <w:tcW w:w="1078" w:type="dxa"/>
          </w:tcPr>
          <w:p w:rsidR="0078246D" w:rsidRDefault="0078246D" w:rsidP="00133A5C">
            <w:r w:rsidRPr="00AF6C1F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развивающего чтения. А.П. Чехов «Душечка».</w:t>
            </w:r>
          </w:p>
        </w:tc>
        <w:tc>
          <w:tcPr>
            <w:tcW w:w="1078" w:type="dxa"/>
          </w:tcPr>
          <w:p w:rsidR="0078246D" w:rsidRDefault="0078246D" w:rsidP="00133A5C">
            <w:r w:rsidRPr="00AF6C1F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письменной речи.</w:t>
            </w:r>
          </w:p>
        </w:tc>
        <w:tc>
          <w:tcPr>
            <w:tcW w:w="1078" w:type="dxa"/>
          </w:tcPr>
          <w:p w:rsidR="0078246D" w:rsidRDefault="0078246D" w:rsidP="00133A5C">
            <w:r w:rsidRPr="00C41008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Деловое письмо.</w:t>
            </w:r>
          </w:p>
        </w:tc>
        <w:tc>
          <w:tcPr>
            <w:tcW w:w="1078" w:type="dxa"/>
          </w:tcPr>
          <w:p w:rsidR="0078246D" w:rsidRDefault="0078246D" w:rsidP="00133A5C">
            <w:r w:rsidRPr="00C41008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чтение: Школы в Америке. Право на образование.</w:t>
            </w:r>
          </w:p>
        </w:tc>
        <w:tc>
          <w:tcPr>
            <w:tcW w:w="1078" w:type="dxa"/>
          </w:tcPr>
          <w:p w:rsidR="0078246D" w:rsidRDefault="0078246D" w:rsidP="00133A5C">
            <w:r w:rsidRPr="00C41008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ЕГЭ. Лексический практикум.</w:t>
            </w:r>
          </w:p>
        </w:tc>
        <w:tc>
          <w:tcPr>
            <w:tcW w:w="1078" w:type="dxa"/>
          </w:tcPr>
          <w:p w:rsidR="0078246D" w:rsidRDefault="0078246D" w:rsidP="00133A5C">
            <w:r w:rsidRPr="00C41008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Зачёт: контроль чтения по модулю 3.</w:t>
            </w:r>
          </w:p>
        </w:tc>
        <w:tc>
          <w:tcPr>
            <w:tcW w:w="1078" w:type="dxa"/>
          </w:tcPr>
          <w:p w:rsidR="0078246D" w:rsidRDefault="0078246D" w:rsidP="00133A5C">
            <w:r w:rsidRPr="00C41008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  <w:tc>
          <w:tcPr>
            <w:tcW w:w="7012" w:type="dxa"/>
          </w:tcPr>
          <w:p w:rsidR="0078246D" w:rsidRDefault="0078246D" w:rsidP="00133A5C">
            <w:pPr>
              <w:rPr>
                <w:b/>
                <w:sz w:val="28"/>
                <w:szCs w:val="28"/>
              </w:rPr>
            </w:pPr>
            <w:r w:rsidRPr="00343A71">
              <w:rPr>
                <w:b/>
                <w:sz w:val="28"/>
                <w:szCs w:val="28"/>
              </w:rPr>
              <w:t>Модуль 4 «Земля в опасности»</w:t>
            </w:r>
          </w:p>
          <w:p w:rsidR="0078246D" w:rsidRPr="00343A71" w:rsidRDefault="0078246D" w:rsidP="00133A5C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окружающей среды.</w:t>
            </w:r>
          </w:p>
        </w:tc>
        <w:tc>
          <w:tcPr>
            <w:tcW w:w="1078" w:type="dxa"/>
          </w:tcPr>
          <w:p w:rsidR="0078246D" w:rsidRDefault="0078246D" w:rsidP="00133A5C">
            <w:r w:rsidRPr="00C61D07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Негативное влияние человека на экологию.</w:t>
            </w:r>
          </w:p>
        </w:tc>
        <w:tc>
          <w:tcPr>
            <w:tcW w:w="1078" w:type="dxa"/>
          </w:tcPr>
          <w:p w:rsidR="0078246D" w:rsidRDefault="0078246D" w:rsidP="00133A5C">
            <w:r w:rsidRPr="00C61D07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Негативное влияние человека на экологию. Развитие навыков диалогической речи.</w:t>
            </w:r>
          </w:p>
        </w:tc>
        <w:tc>
          <w:tcPr>
            <w:tcW w:w="1078" w:type="dxa"/>
          </w:tcPr>
          <w:p w:rsidR="0078246D" w:rsidRDefault="0078246D" w:rsidP="00133A5C">
            <w:r w:rsidRPr="00C61D07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Модальные глаголы.</w:t>
            </w:r>
          </w:p>
        </w:tc>
        <w:tc>
          <w:tcPr>
            <w:tcW w:w="1078" w:type="dxa"/>
          </w:tcPr>
          <w:p w:rsidR="0078246D" w:rsidRDefault="0078246D" w:rsidP="00133A5C">
            <w:r w:rsidRPr="00C61D07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Модальные глаголы.</w:t>
            </w:r>
          </w:p>
        </w:tc>
        <w:tc>
          <w:tcPr>
            <w:tcW w:w="1078" w:type="dxa"/>
          </w:tcPr>
          <w:p w:rsidR="0078246D" w:rsidRDefault="0078246D" w:rsidP="00133A5C">
            <w:r w:rsidRPr="00C61D07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практикум.</w:t>
            </w:r>
          </w:p>
        </w:tc>
        <w:tc>
          <w:tcPr>
            <w:tcW w:w="1078" w:type="dxa"/>
          </w:tcPr>
          <w:p w:rsidR="0078246D" w:rsidRDefault="0078246D" w:rsidP="00133A5C">
            <w:r w:rsidRPr="00C61D07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развивающего чтения. А. К. Дойл «Затерянный мир».</w:t>
            </w:r>
          </w:p>
        </w:tc>
        <w:tc>
          <w:tcPr>
            <w:tcW w:w="1078" w:type="dxa"/>
          </w:tcPr>
          <w:p w:rsidR="0078246D" w:rsidRDefault="0078246D" w:rsidP="00133A5C">
            <w:r w:rsidRPr="00C61D07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письменной речи.</w:t>
            </w:r>
          </w:p>
        </w:tc>
        <w:tc>
          <w:tcPr>
            <w:tcW w:w="1078" w:type="dxa"/>
          </w:tcPr>
          <w:p w:rsidR="0078246D" w:rsidRDefault="0078246D" w:rsidP="00133A5C">
            <w:r w:rsidRPr="00C61D07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Эссе: «за» и «против».</w:t>
            </w:r>
          </w:p>
        </w:tc>
        <w:tc>
          <w:tcPr>
            <w:tcW w:w="1078" w:type="dxa"/>
          </w:tcPr>
          <w:p w:rsidR="0078246D" w:rsidRDefault="0078246D" w:rsidP="00133A5C">
            <w:r w:rsidRPr="00C61D07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Зачёт: контроль говорения по модулю 4.</w:t>
            </w:r>
          </w:p>
        </w:tc>
        <w:tc>
          <w:tcPr>
            <w:tcW w:w="1078" w:type="dxa"/>
          </w:tcPr>
          <w:p w:rsidR="0078246D" w:rsidRDefault="0078246D" w:rsidP="00133A5C">
            <w:r w:rsidRPr="00C61D07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ЕГЭ. Лексический практикум.</w:t>
            </w:r>
          </w:p>
        </w:tc>
        <w:tc>
          <w:tcPr>
            <w:tcW w:w="1078" w:type="dxa"/>
          </w:tcPr>
          <w:p w:rsidR="0078246D" w:rsidRDefault="0078246D" w:rsidP="00133A5C">
            <w:r w:rsidRPr="00C61D07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чтение: Австралия: Большой барьерный риф. Фотосинтез.</w:t>
            </w:r>
          </w:p>
        </w:tc>
        <w:tc>
          <w:tcPr>
            <w:tcW w:w="1078" w:type="dxa"/>
          </w:tcPr>
          <w:p w:rsidR="0078246D" w:rsidRDefault="0078246D" w:rsidP="00133A5C">
            <w:r w:rsidRPr="00C61D07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  <w:tc>
          <w:tcPr>
            <w:tcW w:w="7012" w:type="dxa"/>
          </w:tcPr>
          <w:p w:rsidR="0078246D" w:rsidRDefault="0078246D" w:rsidP="00133A5C">
            <w:pPr>
              <w:rPr>
                <w:b/>
                <w:sz w:val="28"/>
                <w:szCs w:val="28"/>
              </w:rPr>
            </w:pPr>
            <w:r w:rsidRPr="00343A71">
              <w:rPr>
                <w:b/>
                <w:sz w:val="28"/>
                <w:szCs w:val="28"/>
              </w:rPr>
              <w:t>Модуль 5 «Каникулы»</w:t>
            </w:r>
          </w:p>
          <w:p w:rsidR="0078246D" w:rsidRPr="00343A71" w:rsidRDefault="0078246D" w:rsidP="00133A5C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Прекрасный Непал.</w:t>
            </w:r>
          </w:p>
        </w:tc>
        <w:tc>
          <w:tcPr>
            <w:tcW w:w="1078" w:type="dxa"/>
          </w:tcPr>
          <w:p w:rsidR="0078246D" w:rsidRDefault="0078246D" w:rsidP="00133A5C">
            <w:r w:rsidRPr="00507D74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Каникулы: проблемы и жалобы.</w:t>
            </w:r>
          </w:p>
        </w:tc>
        <w:tc>
          <w:tcPr>
            <w:tcW w:w="1078" w:type="dxa"/>
          </w:tcPr>
          <w:p w:rsidR="0078246D" w:rsidRDefault="0078246D" w:rsidP="00133A5C">
            <w:r w:rsidRPr="00507D74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Каникулы: проблемы и жалобы. Развитие навыков диалогической речи.</w:t>
            </w:r>
          </w:p>
        </w:tc>
        <w:tc>
          <w:tcPr>
            <w:tcW w:w="1078" w:type="dxa"/>
          </w:tcPr>
          <w:p w:rsidR="0078246D" w:rsidRDefault="0078246D" w:rsidP="00133A5C">
            <w:r w:rsidRPr="00507D74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Прошедшие времена. </w:t>
            </w:r>
          </w:p>
        </w:tc>
        <w:tc>
          <w:tcPr>
            <w:tcW w:w="1078" w:type="dxa"/>
          </w:tcPr>
          <w:p w:rsidR="0078246D" w:rsidRDefault="0078246D" w:rsidP="00133A5C">
            <w:r w:rsidRPr="00507D74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Артикли.</w:t>
            </w:r>
          </w:p>
        </w:tc>
        <w:tc>
          <w:tcPr>
            <w:tcW w:w="1078" w:type="dxa"/>
          </w:tcPr>
          <w:p w:rsidR="0078246D" w:rsidRDefault="0078246D" w:rsidP="00133A5C">
            <w:r w:rsidRPr="00507D74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практикум.</w:t>
            </w:r>
          </w:p>
        </w:tc>
        <w:tc>
          <w:tcPr>
            <w:tcW w:w="1078" w:type="dxa"/>
          </w:tcPr>
          <w:p w:rsidR="0078246D" w:rsidRDefault="0078246D" w:rsidP="00133A5C">
            <w:r w:rsidRPr="00507D74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развивающего чтения. Ж.Верн «Вокруг света за 80 дней».</w:t>
            </w:r>
          </w:p>
        </w:tc>
        <w:tc>
          <w:tcPr>
            <w:tcW w:w="1078" w:type="dxa"/>
          </w:tcPr>
          <w:p w:rsidR="0078246D" w:rsidRDefault="0078246D" w:rsidP="00133A5C">
            <w:r w:rsidRPr="00507D74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письменной речи.</w:t>
            </w:r>
          </w:p>
        </w:tc>
        <w:tc>
          <w:tcPr>
            <w:tcW w:w="1078" w:type="dxa"/>
          </w:tcPr>
          <w:p w:rsidR="0078246D" w:rsidRDefault="0078246D" w:rsidP="00133A5C">
            <w:r w:rsidRPr="00507D74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рассказа.</w:t>
            </w:r>
          </w:p>
        </w:tc>
        <w:tc>
          <w:tcPr>
            <w:tcW w:w="1078" w:type="dxa"/>
          </w:tcPr>
          <w:p w:rsidR="0078246D" w:rsidRDefault="0078246D" w:rsidP="00133A5C">
            <w:r w:rsidRPr="00507D74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чтение: Река Темза. Погода.</w:t>
            </w:r>
          </w:p>
        </w:tc>
        <w:tc>
          <w:tcPr>
            <w:tcW w:w="1078" w:type="dxa"/>
          </w:tcPr>
          <w:p w:rsidR="0078246D" w:rsidRDefault="0078246D" w:rsidP="00133A5C">
            <w:r w:rsidRPr="00507D74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ЕГЭ. Лексический практикум.</w:t>
            </w:r>
          </w:p>
        </w:tc>
        <w:tc>
          <w:tcPr>
            <w:tcW w:w="1078" w:type="dxa"/>
          </w:tcPr>
          <w:p w:rsidR="0078246D" w:rsidRDefault="0078246D" w:rsidP="00133A5C">
            <w:r w:rsidRPr="00507D74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Зачёт: лексико- грамматический тест по модулю 5.</w:t>
            </w:r>
          </w:p>
        </w:tc>
        <w:tc>
          <w:tcPr>
            <w:tcW w:w="1078" w:type="dxa"/>
          </w:tcPr>
          <w:p w:rsidR="0078246D" w:rsidRDefault="0078246D" w:rsidP="00133A5C">
            <w:r w:rsidRPr="00507D74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  <w:tc>
          <w:tcPr>
            <w:tcW w:w="7012" w:type="dxa"/>
          </w:tcPr>
          <w:p w:rsidR="0078246D" w:rsidRDefault="0078246D" w:rsidP="00133A5C">
            <w:pPr>
              <w:rPr>
                <w:b/>
                <w:sz w:val="28"/>
                <w:szCs w:val="28"/>
              </w:rPr>
            </w:pPr>
            <w:r w:rsidRPr="00AB483C">
              <w:rPr>
                <w:b/>
                <w:sz w:val="28"/>
                <w:szCs w:val="28"/>
              </w:rPr>
              <w:t>Модуль 6 «Еда и здоровье».</w:t>
            </w:r>
          </w:p>
          <w:p w:rsidR="0078246D" w:rsidRPr="00AB483C" w:rsidRDefault="0078246D" w:rsidP="00133A5C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Радуга вкусов.</w:t>
            </w:r>
          </w:p>
        </w:tc>
        <w:tc>
          <w:tcPr>
            <w:tcW w:w="1078" w:type="dxa"/>
          </w:tcPr>
          <w:p w:rsidR="0078246D" w:rsidRDefault="0078246D" w:rsidP="00133A5C">
            <w:r w:rsidRPr="00DA0E72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Диета: правила питания для подростков.</w:t>
            </w:r>
          </w:p>
        </w:tc>
        <w:tc>
          <w:tcPr>
            <w:tcW w:w="1078" w:type="dxa"/>
          </w:tcPr>
          <w:p w:rsidR="0078246D" w:rsidRDefault="0078246D" w:rsidP="00133A5C">
            <w:r w:rsidRPr="00DA0E72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Диета: правила питания для подростков. Развитие навыков диалогической речи.</w:t>
            </w:r>
          </w:p>
        </w:tc>
        <w:tc>
          <w:tcPr>
            <w:tcW w:w="1078" w:type="dxa"/>
          </w:tcPr>
          <w:p w:rsidR="0078246D" w:rsidRDefault="0078246D" w:rsidP="00133A5C">
            <w:r w:rsidRPr="00DA0E72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предложения.</w:t>
            </w:r>
          </w:p>
        </w:tc>
        <w:tc>
          <w:tcPr>
            <w:tcW w:w="1078" w:type="dxa"/>
          </w:tcPr>
          <w:p w:rsidR="0078246D" w:rsidRDefault="0078246D" w:rsidP="00133A5C">
            <w:r w:rsidRPr="00DA0E72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предложения.</w:t>
            </w:r>
          </w:p>
        </w:tc>
        <w:tc>
          <w:tcPr>
            <w:tcW w:w="1078" w:type="dxa"/>
          </w:tcPr>
          <w:p w:rsidR="0078246D" w:rsidRDefault="0078246D" w:rsidP="00133A5C">
            <w:r w:rsidRPr="00DA0E72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практикум.</w:t>
            </w:r>
          </w:p>
        </w:tc>
        <w:tc>
          <w:tcPr>
            <w:tcW w:w="1078" w:type="dxa"/>
          </w:tcPr>
          <w:p w:rsidR="0078246D" w:rsidRDefault="0078246D" w:rsidP="00133A5C">
            <w:r w:rsidRPr="00DA0E72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развивающего чтения. Ч.Диккенс «Оливер Твист».</w:t>
            </w:r>
          </w:p>
        </w:tc>
        <w:tc>
          <w:tcPr>
            <w:tcW w:w="1078" w:type="dxa"/>
          </w:tcPr>
          <w:p w:rsidR="0078246D" w:rsidRDefault="0078246D" w:rsidP="00133A5C">
            <w:r w:rsidRPr="00DA0E72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письменной речи.</w:t>
            </w:r>
          </w:p>
        </w:tc>
        <w:tc>
          <w:tcPr>
            <w:tcW w:w="1078" w:type="dxa"/>
          </w:tcPr>
          <w:p w:rsidR="0078246D" w:rsidRDefault="0078246D" w:rsidP="00133A5C">
            <w:r w:rsidRPr="00C4777E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Формальное письмо: отзывы, репортажи.</w:t>
            </w:r>
          </w:p>
        </w:tc>
        <w:tc>
          <w:tcPr>
            <w:tcW w:w="1078" w:type="dxa"/>
          </w:tcPr>
          <w:p w:rsidR="0078246D" w:rsidRDefault="0078246D" w:rsidP="00133A5C">
            <w:r w:rsidRPr="00C4777E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чтение: Поэзия Р. Бёрнса. Анатомия.</w:t>
            </w:r>
          </w:p>
        </w:tc>
        <w:tc>
          <w:tcPr>
            <w:tcW w:w="1078" w:type="dxa"/>
          </w:tcPr>
          <w:p w:rsidR="0078246D" w:rsidRDefault="0078246D" w:rsidP="00133A5C">
            <w:r w:rsidRPr="00C4777E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ЕГЭ. Лексический практикум.</w:t>
            </w:r>
          </w:p>
        </w:tc>
        <w:tc>
          <w:tcPr>
            <w:tcW w:w="1078" w:type="dxa"/>
          </w:tcPr>
          <w:p w:rsidR="0078246D" w:rsidRDefault="0078246D" w:rsidP="00133A5C">
            <w:r w:rsidRPr="00C4777E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Зачёт: контроль аудироапния по модулю 6.</w:t>
            </w:r>
          </w:p>
        </w:tc>
        <w:tc>
          <w:tcPr>
            <w:tcW w:w="1078" w:type="dxa"/>
          </w:tcPr>
          <w:p w:rsidR="0078246D" w:rsidRDefault="0078246D" w:rsidP="00133A5C">
            <w:r w:rsidRPr="00C4777E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  <w:tc>
          <w:tcPr>
            <w:tcW w:w="7012" w:type="dxa"/>
          </w:tcPr>
          <w:p w:rsidR="0078246D" w:rsidRDefault="0078246D" w:rsidP="00133A5C">
            <w:pPr>
              <w:rPr>
                <w:b/>
                <w:sz w:val="28"/>
                <w:szCs w:val="28"/>
              </w:rPr>
            </w:pPr>
            <w:r w:rsidRPr="00AB483C">
              <w:rPr>
                <w:b/>
                <w:sz w:val="28"/>
                <w:szCs w:val="28"/>
              </w:rPr>
              <w:t>Модуль 7 «Давай повеселимся».</w:t>
            </w:r>
          </w:p>
          <w:p w:rsidR="0078246D" w:rsidRPr="00AB483C" w:rsidRDefault="0078246D" w:rsidP="00133A5C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 и телевидение.</w:t>
            </w:r>
          </w:p>
        </w:tc>
        <w:tc>
          <w:tcPr>
            <w:tcW w:w="1078" w:type="dxa"/>
          </w:tcPr>
          <w:p w:rsidR="0078246D" w:rsidRDefault="0078246D" w:rsidP="00133A5C">
            <w:r w:rsidRPr="00126E73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театральных постановок.</w:t>
            </w:r>
          </w:p>
        </w:tc>
        <w:tc>
          <w:tcPr>
            <w:tcW w:w="1078" w:type="dxa"/>
          </w:tcPr>
          <w:p w:rsidR="0078246D" w:rsidRDefault="0078246D" w:rsidP="00133A5C">
            <w:r w:rsidRPr="00126E73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театральных постановок. Развитие навыков диалогической речи.</w:t>
            </w:r>
          </w:p>
        </w:tc>
        <w:tc>
          <w:tcPr>
            <w:tcW w:w="1078" w:type="dxa"/>
          </w:tcPr>
          <w:p w:rsidR="0078246D" w:rsidRDefault="0078246D" w:rsidP="00133A5C">
            <w:r w:rsidRPr="00126E73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Страдательный залог.</w:t>
            </w:r>
          </w:p>
        </w:tc>
        <w:tc>
          <w:tcPr>
            <w:tcW w:w="1078" w:type="dxa"/>
          </w:tcPr>
          <w:p w:rsidR="0078246D" w:rsidRDefault="0078246D" w:rsidP="00133A5C">
            <w:r w:rsidRPr="00126E73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Страдательный залог.</w:t>
            </w:r>
          </w:p>
        </w:tc>
        <w:tc>
          <w:tcPr>
            <w:tcW w:w="1078" w:type="dxa"/>
          </w:tcPr>
          <w:p w:rsidR="0078246D" w:rsidRDefault="0078246D" w:rsidP="00133A5C">
            <w:r w:rsidRPr="00126E73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практикум.</w:t>
            </w:r>
          </w:p>
        </w:tc>
        <w:tc>
          <w:tcPr>
            <w:tcW w:w="1078" w:type="dxa"/>
          </w:tcPr>
          <w:p w:rsidR="0078246D" w:rsidRDefault="0078246D" w:rsidP="00133A5C">
            <w:r w:rsidRPr="00126E73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развивающего чтения. Г. Леруа «Призрак оперы».</w:t>
            </w:r>
          </w:p>
        </w:tc>
        <w:tc>
          <w:tcPr>
            <w:tcW w:w="1078" w:type="dxa"/>
          </w:tcPr>
          <w:p w:rsidR="0078246D" w:rsidRDefault="0078246D" w:rsidP="00133A5C">
            <w:r w:rsidRPr="00126E73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письменной речи.</w:t>
            </w:r>
          </w:p>
        </w:tc>
        <w:tc>
          <w:tcPr>
            <w:tcW w:w="1078" w:type="dxa"/>
          </w:tcPr>
          <w:p w:rsidR="0078246D" w:rsidRDefault="0078246D" w:rsidP="00133A5C">
            <w:r w:rsidRPr="00126E73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Рецензия.</w:t>
            </w:r>
          </w:p>
        </w:tc>
        <w:tc>
          <w:tcPr>
            <w:tcW w:w="1078" w:type="dxa"/>
          </w:tcPr>
          <w:p w:rsidR="0078246D" w:rsidRDefault="0078246D" w:rsidP="00133A5C">
            <w:r w:rsidRPr="00126E73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чтение: Музей мадам Тюссо. Электронная музыка.</w:t>
            </w:r>
          </w:p>
        </w:tc>
        <w:tc>
          <w:tcPr>
            <w:tcW w:w="1078" w:type="dxa"/>
          </w:tcPr>
          <w:p w:rsidR="0078246D" w:rsidRDefault="0078246D" w:rsidP="00133A5C">
            <w:r w:rsidRPr="00126E73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ЕГЭ. Лексический практикум.</w:t>
            </w:r>
          </w:p>
        </w:tc>
        <w:tc>
          <w:tcPr>
            <w:tcW w:w="1078" w:type="dxa"/>
          </w:tcPr>
          <w:p w:rsidR="0078246D" w:rsidRDefault="0078246D" w:rsidP="00133A5C">
            <w:r w:rsidRPr="00126E73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Зачёт: контроль чтения  по модулю 7.</w:t>
            </w:r>
          </w:p>
        </w:tc>
        <w:tc>
          <w:tcPr>
            <w:tcW w:w="1078" w:type="dxa"/>
          </w:tcPr>
          <w:p w:rsidR="0078246D" w:rsidRDefault="0078246D" w:rsidP="00133A5C">
            <w:r w:rsidRPr="00126E73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в формате ЕГЭ.</w:t>
            </w:r>
          </w:p>
        </w:tc>
        <w:tc>
          <w:tcPr>
            <w:tcW w:w="1078" w:type="dxa"/>
          </w:tcPr>
          <w:p w:rsidR="0078246D" w:rsidRDefault="0078246D" w:rsidP="00133A5C">
            <w:r w:rsidRPr="00126E73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  <w:tc>
          <w:tcPr>
            <w:tcW w:w="7012" w:type="dxa"/>
          </w:tcPr>
          <w:p w:rsidR="0078246D" w:rsidRDefault="0078246D" w:rsidP="00133A5C">
            <w:pPr>
              <w:rPr>
                <w:b/>
                <w:sz w:val="28"/>
                <w:szCs w:val="28"/>
              </w:rPr>
            </w:pPr>
            <w:r w:rsidRPr="00AB483C">
              <w:rPr>
                <w:b/>
                <w:sz w:val="28"/>
                <w:szCs w:val="28"/>
              </w:rPr>
              <w:t>Модуль 8 «Технология».</w:t>
            </w:r>
          </w:p>
          <w:p w:rsidR="0078246D" w:rsidRPr="00AB483C" w:rsidRDefault="0078246D" w:rsidP="00133A5C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Высокие технологии.</w:t>
            </w:r>
          </w:p>
        </w:tc>
        <w:tc>
          <w:tcPr>
            <w:tcW w:w="1078" w:type="dxa"/>
          </w:tcPr>
          <w:p w:rsidR="0078246D" w:rsidRDefault="0078246D" w:rsidP="00133A5C">
            <w:r w:rsidRPr="00940B99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гаджеты: использование и проблемы.</w:t>
            </w:r>
          </w:p>
        </w:tc>
        <w:tc>
          <w:tcPr>
            <w:tcW w:w="1078" w:type="dxa"/>
          </w:tcPr>
          <w:p w:rsidR="0078246D" w:rsidRDefault="0078246D" w:rsidP="00133A5C">
            <w:r w:rsidRPr="00940B99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гаджеты: использование и проблемы. Развитие навыков диалогической речи.</w:t>
            </w:r>
          </w:p>
        </w:tc>
        <w:tc>
          <w:tcPr>
            <w:tcW w:w="1078" w:type="dxa"/>
          </w:tcPr>
          <w:p w:rsidR="0078246D" w:rsidRDefault="0078246D" w:rsidP="00133A5C">
            <w:r w:rsidRPr="00940B99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Косвенная речь.</w:t>
            </w:r>
          </w:p>
        </w:tc>
        <w:tc>
          <w:tcPr>
            <w:tcW w:w="1078" w:type="dxa"/>
          </w:tcPr>
          <w:p w:rsidR="0078246D" w:rsidRDefault="0078246D" w:rsidP="00133A5C">
            <w:r w:rsidRPr="00940B99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Косвенная речь.</w:t>
            </w:r>
          </w:p>
        </w:tc>
        <w:tc>
          <w:tcPr>
            <w:tcW w:w="1078" w:type="dxa"/>
          </w:tcPr>
          <w:p w:rsidR="0078246D" w:rsidRDefault="0078246D" w:rsidP="00133A5C">
            <w:r w:rsidRPr="00940B99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практикум.</w:t>
            </w:r>
          </w:p>
        </w:tc>
        <w:tc>
          <w:tcPr>
            <w:tcW w:w="1078" w:type="dxa"/>
          </w:tcPr>
          <w:p w:rsidR="0078246D" w:rsidRDefault="0078246D" w:rsidP="00133A5C">
            <w:r w:rsidRPr="00940B99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письменной речи.</w:t>
            </w:r>
          </w:p>
        </w:tc>
        <w:tc>
          <w:tcPr>
            <w:tcW w:w="1078" w:type="dxa"/>
          </w:tcPr>
          <w:p w:rsidR="0078246D" w:rsidRDefault="0078246D" w:rsidP="00133A5C">
            <w:r w:rsidRPr="00940B99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Эссе с выражением собственного мнения.</w:t>
            </w:r>
          </w:p>
        </w:tc>
        <w:tc>
          <w:tcPr>
            <w:tcW w:w="1078" w:type="dxa"/>
          </w:tcPr>
          <w:p w:rsidR="0078246D" w:rsidRDefault="0078246D" w:rsidP="00133A5C">
            <w:r w:rsidRPr="00940B99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ЕГЭ. Лексический практикум.</w:t>
            </w:r>
          </w:p>
        </w:tc>
        <w:tc>
          <w:tcPr>
            <w:tcW w:w="1078" w:type="dxa"/>
          </w:tcPr>
          <w:p w:rsidR="0078246D" w:rsidRDefault="0078246D" w:rsidP="00133A5C">
            <w:r w:rsidRPr="00940B99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Зачёт: контроль говорения по модулю 8.</w:t>
            </w:r>
          </w:p>
        </w:tc>
        <w:tc>
          <w:tcPr>
            <w:tcW w:w="1078" w:type="dxa"/>
          </w:tcPr>
          <w:p w:rsidR="0078246D" w:rsidRDefault="0078246D" w:rsidP="00133A5C">
            <w:r w:rsidRPr="00940B99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развивающего чтения. Г. Уэлс. «Машина времени».</w:t>
            </w:r>
          </w:p>
        </w:tc>
        <w:tc>
          <w:tcPr>
            <w:tcW w:w="1078" w:type="dxa"/>
          </w:tcPr>
          <w:p w:rsidR="0078246D" w:rsidRDefault="0078246D" w:rsidP="00133A5C">
            <w:r w:rsidRPr="00940B99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чтение: Лучшие британские изобретения. Тепло.</w:t>
            </w:r>
          </w:p>
        </w:tc>
        <w:tc>
          <w:tcPr>
            <w:tcW w:w="1078" w:type="dxa"/>
          </w:tcPr>
          <w:p w:rsidR="0078246D" w:rsidRDefault="0078246D" w:rsidP="00133A5C">
            <w:r w:rsidRPr="00940B99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образование: альтернативные источники энергии.</w:t>
            </w:r>
          </w:p>
        </w:tc>
        <w:tc>
          <w:tcPr>
            <w:tcW w:w="1078" w:type="dxa"/>
          </w:tcPr>
          <w:p w:rsidR="0078246D" w:rsidRDefault="0078246D" w:rsidP="00133A5C">
            <w:r w:rsidRPr="00940B99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образование: исчезающие виды.</w:t>
            </w:r>
          </w:p>
        </w:tc>
        <w:tc>
          <w:tcPr>
            <w:tcW w:w="1078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образование: тропические леса.</w:t>
            </w:r>
          </w:p>
        </w:tc>
        <w:tc>
          <w:tcPr>
            <w:tcW w:w="1078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  <w:tr w:rsidR="0078246D" w:rsidTr="00133A5C">
        <w:tc>
          <w:tcPr>
            <w:tcW w:w="751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7012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образование: загрязнение морей.</w:t>
            </w:r>
          </w:p>
          <w:p w:rsidR="0078246D" w:rsidRDefault="0078246D" w:rsidP="00133A5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8246D" w:rsidRDefault="0078246D" w:rsidP="00133A5C">
            <w:pPr>
              <w:rPr>
                <w:sz w:val="28"/>
                <w:szCs w:val="28"/>
              </w:rPr>
            </w:pPr>
          </w:p>
        </w:tc>
      </w:tr>
    </w:tbl>
    <w:p w:rsidR="0078246D" w:rsidRPr="00930BAB" w:rsidRDefault="0078246D" w:rsidP="00930BAB">
      <w:pPr>
        <w:jc w:val="both"/>
        <w:rPr>
          <w:sz w:val="28"/>
          <w:szCs w:val="28"/>
        </w:rPr>
      </w:pPr>
    </w:p>
    <w:sectPr w:rsidR="0078246D" w:rsidRPr="00930BAB" w:rsidSect="00766020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CEB" w:rsidRDefault="00455CEB" w:rsidP="0078246D">
      <w:r>
        <w:separator/>
      </w:r>
    </w:p>
  </w:endnote>
  <w:endnote w:type="continuationSeparator" w:id="0">
    <w:p w:rsidR="00455CEB" w:rsidRDefault="00455CEB" w:rsidP="00782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112105"/>
      <w:docPartObj>
        <w:docPartGallery w:val="Page Numbers (Bottom of Page)"/>
        <w:docPartUnique/>
      </w:docPartObj>
    </w:sdtPr>
    <w:sdtContent>
      <w:p w:rsidR="0078246D" w:rsidRDefault="004F2E05">
        <w:pPr>
          <w:pStyle w:val="a7"/>
          <w:jc w:val="right"/>
        </w:pPr>
        <w:r>
          <w:fldChar w:fldCharType="begin"/>
        </w:r>
        <w:r w:rsidR="0078246D">
          <w:instrText>PAGE   \* MERGEFORMAT</w:instrText>
        </w:r>
        <w:r>
          <w:fldChar w:fldCharType="separate"/>
        </w:r>
        <w:r w:rsidR="00766020">
          <w:rPr>
            <w:noProof/>
          </w:rPr>
          <w:t>1</w:t>
        </w:r>
        <w:r>
          <w:fldChar w:fldCharType="end"/>
        </w:r>
      </w:p>
    </w:sdtContent>
  </w:sdt>
  <w:p w:rsidR="0078246D" w:rsidRDefault="007824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CEB" w:rsidRDefault="00455CEB" w:rsidP="0078246D">
      <w:r>
        <w:separator/>
      </w:r>
    </w:p>
  </w:footnote>
  <w:footnote w:type="continuationSeparator" w:id="0">
    <w:p w:rsidR="00455CEB" w:rsidRDefault="00455CEB" w:rsidP="00782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4195"/>
    <w:multiLevelType w:val="multilevel"/>
    <w:tmpl w:val="7FFE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469DF"/>
    <w:multiLevelType w:val="multilevel"/>
    <w:tmpl w:val="D34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D3F87"/>
    <w:multiLevelType w:val="multilevel"/>
    <w:tmpl w:val="A6BA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8492C"/>
    <w:multiLevelType w:val="multilevel"/>
    <w:tmpl w:val="B968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57F10"/>
    <w:multiLevelType w:val="multilevel"/>
    <w:tmpl w:val="CDA6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A787F"/>
    <w:multiLevelType w:val="multilevel"/>
    <w:tmpl w:val="D7C4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C6277"/>
    <w:multiLevelType w:val="multilevel"/>
    <w:tmpl w:val="93C8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4678C"/>
    <w:multiLevelType w:val="multilevel"/>
    <w:tmpl w:val="7212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240C1F"/>
    <w:multiLevelType w:val="multilevel"/>
    <w:tmpl w:val="4CBC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02488D"/>
    <w:multiLevelType w:val="multilevel"/>
    <w:tmpl w:val="1622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226ED"/>
    <w:multiLevelType w:val="multilevel"/>
    <w:tmpl w:val="16E6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B85ABA"/>
    <w:multiLevelType w:val="multilevel"/>
    <w:tmpl w:val="C39A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521466"/>
    <w:multiLevelType w:val="multilevel"/>
    <w:tmpl w:val="642E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1742FC"/>
    <w:multiLevelType w:val="multilevel"/>
    <w:tmpl w:val="0DCC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823D76"/>
    <w:multiLevelType w:val="multilevel"/>
    <w:tmpl w:val="1B08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8B61AA"/>
    <w:multiLevelType w:val="multilevel"/>
    <w:tmpl w:val="E60C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D967C1"/>
    <w:multiLevelType w:val="multilevel"/>
    <w:tmpl w:val="63DA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630B29"/>
    <w:multiLevelType w:val="multilevel"/>
    <w:tmpl w:val="CE3C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277EF1"/>
    <w:multiLevelType w:val="multilevel"/>
    <w:tmpl w:val="52B2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7"/>
  </w:num>
  <w:num w:numId="10">
    <w:abstractNumId w:val="9"/>
  </w:num>
  <w:num w:numId="11">
    <w:abstractNumId w:val="15"/>
  </w:num>
  <w:num w:numId="12">
    <w:abstractNumId w:val="5"/>
  </w:num>
  <w:num w:numId="13">
    <w:abstractNumId w:val="1"/>
  </w:num>
  <w:num w:numId="14">
    <w:abstractNumId w:val="10"/>
  </w:num>
  <w:num w:numId="15">
    <w:abstractNumId w:val="11"/>
  </w:num>
  <w:num w:numId="16">
    <w:abstractNumId w:val="7"/>
  </w:num>
  <w:num w:numId="17">
    <w:abstractNumId w:val="18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AB"/>
    <w:rsid w:val="00003084"/>
    <w:rsid w:val="00003744"/>
    <w:rsid w:val="00455CEB"/>
    <w:rsid w:val="004F2E05"/>
    <w:rsid w:val="00766020"/>
    <w:rsid w:val="0078246D"/>
    <w:rsid w:val="0093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AB"/>
    <w:pPr>
      <w:suppressAutoHyphens/>
      <w:spacing w:after="0" w:line="240" w:lineRule="auto"/>
    </w:pPr>
    <w:rPr>
      <w:rFonts w:ascii="Times New Roman" w:eastAsia="Cambria" w:hAnsi="Times New Roman" w:cs="Times New Roman"/>
      <w:kern w:val="2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BAB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30B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930BAB"/>
    <w:pP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4">
    <w:name w:val="Table Grid"/>
    <w:basedOn w:val="a1"/>
    <w:uiPriority w:val="59"/>
    <w:rsid w:val="00782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824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246D"/>
    <w:rPr>
      <w:rFonts w:ascii="Times New Roman" w:eastAsia="Cambria" w:hAnsi="Times New Roman" w:cs="Times New Roman"/>
      <w:kern w:val="2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24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246D"/>
    <w:rPr>
      <w:rFonts w:ascii="Times New Roman" w:eastAsia="Cambria" w:hAnsi="Times New Roman" w:cs="Times New Roman"/>
      <w:kern w:val="2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60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6020"/>
    <w:rPr>
      <w:rFonts w:ascii="Tahoma" w:eastAsia="Cambria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AB"/>
    <w:pPr>
      <w:suppressAutoHyphens/>
      <w:spacing w:after="0" w:line="240" w:lineRule="auto"/>
    </w:pPr>
    <w:rPr>
      <w:rFonts w:ascii="Times New Roman" w:eastAsia="Cambria" w:hAnsi="Times New Roman" w:cs="Times New Roman"/>
      <w:kern w:val="2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BAB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30B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930BAB"/>
    <w:pP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4">
    <w:name w:val="Table Grid"/>
    <w:basedOn w:val="a1"/>
    <w:uiPriority w:val="59"/>
    <w:rsid w:val="007824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824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246D"/>
    <w:rPr>
      <w:rFonts w:ascii="Times New Roman" w:eastAsia="Cambria" w:hAnsi="Times New Roman" w:cs="Times New Roman"/>
      <w:kern w:val="2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24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246D"/>
    <w:rPr>
      <w:rFonts w:ascii="Times New Roman" w:eastAsia="Cambria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3215</Words>
  <Characters>18331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 41</cp:lastModifiedBy>
  <cp:revision>2</cp:revision>
  <dcterms:created xsi:type="dcterms:W3CDTF">2020-01-23T14:11:00Z</dcterms:created>
  <dcterms:modified xsi:type="dcterms:W3CDTF">2020-01-24T09:13:00Z</dcterms:modified>
</cp:coreProperties>
</file>